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EC" w:rsidRDefault="007F44EC" w:rsidP="00D47DEC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 </w:t>
      </w:r>
      <w:r w:rsidR="00D47DEC">
        <w:rPr>
          <w:b/>
        </w:rPr>
        <w:t>СОБРАНИЕ ПРЕДСТАВИТЕЛЕЙ ГОРОДСКОГО ПОСЕЛЕНИЯ РОЩИНСКИЙ</w:t>
      </w:r>
    </w:p>
    <w:p w:rsidR="00D47DEC" w:rsidRDefault="00D47DEC" w:rsidP="00D47DEC">
      <w:pPr>
        <w:spacing w:before="100" w:beforeAutospacing="1" w:after="100" w:afterAutospacing="1"/>
        <w:contextualSpacing/>
        <w:jc w:val="center"/>
      </w:pPr>
    </w:p>
    <w:p w:rsidR="00D47DEC" w:rsidRDefault="00D47DEC" w:rsidP="00D47DEC">
      <w:pPr>
        <w:spacing w:before="100" w:beforeAutospacing="1" w:after="100" w:afterAutospacing="1"/>
        <w:contextualSpacing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</w:p>
    <w:p w:rsidR="00D47DEC" w:rsidRDefault="00D47DEC" w:rsidP="00D47DEC">
      <w:pPr>
        <w:spacing w:before="100" w:beforeAutospacing="1" w:after="100" w:afterAutospacing="1"/>
        <w:contextualSpacing/>
        <w:jc w:val="center"/>
        <w:rPr>
          <w:sz w:val="16"/>
          <w:szCs w:val="16"/>
        </w:rPr>
      </w:pPr>
      <w:r>
        <w:t>САМАРСКОЙ ОБЛАСТИ</w:t>
      </w:r>
      <w:r>
        <w:rPr>
          <w:sz w:val="16"/>
          <w:szCs w:val="16"/>
        </w:rPr>
        <w:t> </w:t>
      </w:r>
    </w:p>
    <w:p w:rsidR="00D47DEC" w:rsidRPr="00333465" w:rsidRDefault="00D47DEC" w:rsidP="00D47DE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D47DEC" w:rsidRDefault="00D47DEC" w:rsidP="00D47DEC">
      <w:pPr>
        <w:spacing w:before="100" w:beforeAutospacing="1" w:after="100" w:afterAutospacing="1"/>
        <w:contextualSpacing/>
        <w:jc w:val="center"/>
      </w:pPr>
    </w:p>
    <w:p w:rsidR="00D47DEC" w:rsidRDefault="00D47DEC" w:rsidP="00D47DEC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7DEC" w:rsidRDefault="00D47DEC" w:rsidP="00D47DEC">
      <w:pPr>
        <w:spacing w:before="100" w:beforeAutospacing="1" w:after="100" w:afterAutospacing="1"/>
        <w:contextualSpacing/>
        <w:jc w:val="center"/>
      </w:pPr>
      <w:r>
        <w:t>от  14 мая 2014 года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172</w:t>
      </w:r>
    </w:p>
    <w:p w:rsidR="00D47DEC" w:rsidRDefault="00D47DEC" w:rsidP="00D47DEC">
      <w:pPr>
        <w:spacing w:before="100" w:beforeAutospacing="1" w:after="100" w:afterAutospacing="1"/>
        <w:contextualSpacing/>
        <w:jc w:val="center"/>
      </w:pPr>
      <w:r>
        <w:rPr>
          <w:b/>
          <w:bCs/>
        </w:rPr>
        <w:t> </w:t>
      </w:r>
    </w:p>
    <w:p w:rsidR="00D47DEC" w:rsidRDefault="00D47DEC" w:rsidP="00D47DEC">
      <w:pPr>
        <w:pStyle w:val="constitle"/>
        <w:contextualSpacing/>
        <w:rPr>
          <w:b/>
          <w:sz w:val="22"/>
          <w:szCs w:val="22"/>
        </w:rPr>
      </w:pPr>
      <w:r w:rsidRPr="002B3782">
        <w:rPr>
          <w:b/>
          <w:sz w:val="22"/>
          <w:szCs w:val="22"/>
        </w:rPr>
        <w:t xml:space="preserve">Об утверждении </w:t>
      </w:r>
      <w:r>
        <w:rPr>
          <w:b/>
          <w:sz w:val="22"/>
          <w:szCs w:val="22"/>
        </w:rPr>
        <w:t xml:space="preserve">Порядка согласования возможности </w:t>
      </w:r>
    </w:p>
    <w:p w:rsidR="00D47DEC" w:rsidRDefault="00D47DEC" w:rsidP="00D47DEC">
      <w:pPr>
        <w:pStyle w:val="constitle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заключения контракта с </w:t>
      </w:r>
      <w:proofErr w:type="gramStart"/>
      <w:r>
        <w:rPr>
          <w:b/>
          <w:sz w:val="22"/>
          <w:szCs w:val="22"/>
        </w:rPr>
        <w:t>единственным</w:t>
      </w:r>
      <w:proofErr w:type="gramEnd"/>
      <w:r>
        <w:rPr>
          <w:b/>
          <w:sz w:val="22"/>
          <w:szCs w:val="22"/>
        </w:rPr>
        <w:t xml:space="preserve"> </w:t>
      </w:r>
    </w:p>
    <w:p w:rsidR="00D47DEC" w:rsidRPr="002B3782" w:rsidRDefault="00D47DEC" w:rsidP="00D47DEC">
      <w:pPr>
        <w:pStyle w:val="constitle"/>
        <w:contextualSpacing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поставщиком (подрядчиком, исполнителем) </w:t>
      </w:r>
      <w:r w:rsidRPr="002B3782">
        <w:rPr>
          <w:b/>
          <w:sz w:val="22"/>
          <w:szCs w:val="22"/>
        </w:rPr>
        <w:t xml:space="preserve"> </w:t>
      </w:r>
    </w:p>
    <w:p w:rsidR="00D47DEC" w:rsidRDefault="00D47DEC" w:rsidP="00D47DEC">
      <w:pPr>
        <w:spacing w:before="100" w:beforeAutospacing="1" w:after="100" w:afterAutospacing="1"/>
        <w:ind w:firstLine="720"/>
        <w:contextualSpacing/>
        <w:jc w:val="both"/>
      </w:pPr>
      <w:r>
        <w:rPr>
          <w:b/>
          <w:bCs/>
        </w:rPr>
        <w:t> </w:t>
      </w:r>
    </w:p>
    <w:p w:rsidR="00D47DEC" w:rsidRDefault="00D47DEC" w:rsidP="00D47DEC">
      <w:pPr>
        <w:spacing w:before="100" w:beforeAutospacing="1" w:after="100" w:afterAutospacing="1"/>
        <w:ind w:firstLine="720"/>
        <w:contextualSpacing/>
        <w:jc w:val="both"/>
        <w:rPr>
          <w:sz w:val="26"/>
        </w:rPr>
      </w:pPr>
      <w:r>
        <w:rPr>
          <w:sz w:val="26"/>
        </w:rPr>
        <w:t>В целях осуществления полномочий по согласованию заказчику возможности заключения контракта с единственным поставщиком (подрядчиком, исполнителем), руководствуясь частью 25 статьи 93 Федерального закона от 05.04.2013 г. № 44- ФЗ «О контрактной системе в сфере закупок товаров, работ, услуг для обеспечения государственных и муниципальных нужд»,</w:t>
      </w:r>
      <w:r w:rsidR="00823062">
        <w:rPr>
          <w:sz w:val="26"/>
        </w:rPr>
        <w:t xml:space="preserve"> Собрание представителей городского поселения </w:t>
      </w:r>
      <w:proofErr w:type="spellStart"/>
      <w:r w:rsidR="00823062">
        <w:rPr>
          <w:sz w:val="26"/>
        </w:rPr>
        <w:t>Рощинский</w:t>
      </w:r>
      <w:proofErr w:type="spellEnd"/>
    </w:p>
    <w:p w:rsidR="00D47DEC" w:rsidRPr="00C54749" w:rsidRDefault="00D47DEC" w:rsidP="00D47DEC">
      <w:pPr>
        <w:spacing w:before="100" w:beforeAutospacing="1" w:after="100" w:afterAutospacing="1"/>
        <w:ind w:firstLine="720"/>
        <w:contextualSpacing/>
        <w:jc w:val="both"/>
        <w:rPr>
          <w:color w:val="FF0000"/>
          <w:sz w:val="26"/>
          <w:szCs w:val="26"/>
        </w:rPr>
      </w:pPr>
      <w:r w:rsidRPr="00C54749">
        <w:rPr>
          <w:color w:val="FF0000"/>
          <w:sz w:val="26"/>
          <w:szCs w:val="26"/>
        </w:rPr>
        <w:t> </w:t>
      </w:r>
    </w:p>
    <w:p w:rsidR="00D47DEC" w:rsidRPr="00350769" w:rsidRDefault="00D47DEC" w:rsidP="00D47DEC">
      <w:pPr>
        <w:spacing w:before="100" w:beforeAutospacing="1" w:after="100" w:afterAutospacing="1"/>
        <w:ind w:firstLine="720"/>
        <w:contextualSpacing/>
        <w:jc w:val="both"/>
        <w:rPr>
          <w:sz w:val="26"/>
          <w:szCs w:val="26"/>
        </w:rPr>
      </w:pPr>
      <w:r w:rsidRPr="00350769">
        <w:rPr>
          <w:b/>
          <w:bCs/>
          <w:sz w:val="26"/>
          <w:szCs w:val="26"/>
        </w:rPr>
        <w:t>РЕШИЛО:</w:t>
      </w:r>
    </w:p>
    <w:p w:rsidR="00D47DEC" w:rsidRPr="00852327" w:rsidRDefault="00D47DEC" w:rsidP="00D47DEC">
      <w:pPr>
        <w:spacing w:before="100" w:beforeAutospacing="1" w:after="100" w:afterAutospacing="1"/>
        <w:ind w:firstLine="567"/>
        <w:contextualSpacing/>
        <w:jc w:val="both"/>
        <w:rPr>
          <w:bCs/>
          <w:sz w:val="26"/>
          <w:szCs w:val="26"/>
        </w:rPr>
      </w:pPr>
      <w:r w:rsidRPr="00852327">
        <w:rPr>
          <w:sz w:val="26"/>
          <w:szCs w:val="26"/>
        </w:rPr>
        <w:t>1. Утвердить Порядок согласования заказчику возможности заключения контракта с единственным поставщиком (подрядчиком, исполнителем) согласно Приложению к данному Решению</w:t>
      </w:r>
      <w:r w:rsidRPr="00852327">
        <w:rPr>
          <w:bCs/>
          <w:sz w:val="26"/>
          <w:szCs w:val="26"/>
        </w:rPr>
        <w:t>.</w:t>
      </w:r>
    </w:p>
    <w:p w:rsidR="00D47DEC" w:rsidRPr="00852327" w:rsidRDefault="00D47DEC" w:rsidP="00D47DEC">
      <w:pPr>
        <w:spacing w:before="100" w:beforeAutospacing="1" w:after="100" w:afterAutospacing="1"/>
        <w:ind w:firstLine="567"/>
        <w:contextualSpacing/>
        <w:jc w:val="both"/>
        <w:rPr>
          <w:bCs/>
          <w:sz w:val="26"/>
          <w:szCs w:val="26"/>
        </w:rPr>
      </w:pPr>
      <w:r w:rsidRPr="00852327">
        <w:rPr>
          <w:bCs/>
          <w:sz w:val="26"/>
          <w:szCs w:val="26"/>
        </w:rPr>
        <w:t>2. Настоящее Решение вступает в силу с момента его принятия.</w:t>
      </w:r>
    </w:p>
    <w:p w:rsidR="00D47DEC" w:rsidRPr="00852327" w:rsidRDefault="00D47DEC" w:rsidP="00D47DEC">
      <w:pPr>
        <w:spacing w:before="100" w:beforeAutospacing="1" w:after="100" w:afterAutospacing="1"/>
        <w:ind w:firstLine="567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3. </w:t>
      </w:r>
      <w:bookmarkStart w:id="0" w:name="_GoBack"/>
      <w:bookmarkEnd w:id="0"/>
      <w:r w:rsidRPr="00852327">
        <w:rPr>
          <w:sz w:val="26"/>
          <w:szCs w:val="26"/>
        </w:rPr>
        <w:t xml:space="preserve"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852327">
        <w:rPr>
          <w:sz w:val="26"/>
          <w:szCs w:val="26"/>
        </w:rPr>
        <w:t>Рощинский</w:t>
      </w:r>
      <w:proofErr w:type="spellEnd"/>
      <w:r w:rsidRPr="00852327">
        <w:rPr>
          <w:sz w:val="26"/>
          <w:szCs w:val="26"/>
        </w:rPr>
        <w:t>.</w:t>
      </w:r>
    </w:p>
    <w:p w:rsidR="00D47DEC" w:rsidRDefault="00D47DEC" w:rsidP="00D47DEC">
      <w:pPr>
        <w:spacing w:before="100" w:beforeAutospacing="1" w:after="100" w:afterAutospacing="1"/>
        <w:ind w:firstLine="709"/>
        <w:contextualSpacing/>
        <w:jc w:val="both"/>
      </w:pPr>
      <w:r>
        <w:t> </w:t>
      </w:r>
    </w:p>
    <w:p w:rsidR="00D47DEC" w:rsidRDefault="00D47DEC" w:rsidP="00D47DEC">
      <w:pPr>
        <w:spacing w:before="100" w:beforeAutospacing="1" w:after="100" w:afterAutospacing="1"/>
        <w:ind w:firstLine="709"/>
        <w:contextualSpacing/>
        <w:jc w:val="both"/>
      </w:pPr>
    </w:p>
    <w:p w:rsidR="00D47DEC" w:rsidRDefault="00D47DEC" w:rsidP="00D47DEC">
      <w:pPr>
        <w:spacing w:before="100" w:beforeAutospacing="1" w:after="100" w:afterAutospacing="1"/>
        <w:ind w:firstLine="567"/>
        <w:contextualSpacing/>
        <w:jc w:val="both"/>
      </w:pP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Глава</w:t>
      </w: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5232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852327">
        <w:rPr>
          <w:sz w:val="26"/>
          <w:szCs w:val="26"/>
        </w:rPr>
        <w:t>Н.А.</w:t>
      </w:r>
      <w:r w:rsidR="00306CA2">
        <w:rPr>
          <w:sz w:val="26"/>
          <w:szCs w:val="26"/>
        </w:rPr>
        <w:t xml:space="preserve"> </w:t>
      </w:r>
      <w:r w:rsidRPr="00852327">
        <w:rPr>
          <w:sz w:val="26"/>
          <w:szCs w:val="26"/>
        </w:rPr>
        <w:t>Баженов</w:t>
      </w: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Председатель</w:t>
      </w: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Собрания представителей</w:t>
      </w:r>
    </w:p>
    <w:p w:rsidR="00D47DEC" w:rsidRPr="00852327" w:rsidRDefault="00D47DEC" w:rsidP="00D47DE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852327">
        <w:rPr>
          <w:sz w:val="26"/>
          <w:szCs w:val="26"/>
        </w:rPr>
        <w:t>го</w:t>
      </w:r>
      <w:r>
        <w:rPr>
          <w:sz w:val="26"/>
          <w:szCs w:val="26"/>
        </w:rPr>
        <w:t xml:space="preserve">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52327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852327">
        <w:rPr>
          <w:sz w:val="26"/>
          <w:szCs w:val="26"/>
        </w:rPr>
        <w:t>Н.А.</w:t>
      </w:r>
      <w:r w:rsidR="00306CA2">
        <w:rPr>
          <w:sz w:val="26"/>
          <w:szCs w:val="26"/>
        </w:rPr>
        <w:t xml:space="preserve"> </w:t>
      </w:r>
      <w:r w:rsidRPr="00852327">
        <w:rPr>
          <w:sz w:val="26"/>
          <w:szCs w:val="26"/>
        </w:rPr>
        <w:t>Евдошенко</w:t>
      </w:r>
    </w:p>
    <w:p w:rsidR="00101C69" w:rsidRDefault="00101C69" w:rsidP="00101C69">
      <w:pPr>
        <w:spacing w:before="100" w:beforeAutospacing="1" w:after="100" w:afterAutospacing="1"/>
        <w:ind w:firstLine="567"/>
        <w:contextualSpacing/>
        <w:jc w:val="both"/>
      </w:pPr>
    </w:p>
    <w:p w:rsidR="00101C69" w:rsidRDefault="00101C69" w:rsidP="00101C69">
      <w:pPr>
        <w:spacing w:before="100" w:beforeAutospacing="1" w:after="100" w:afterAutospacing="1"/>
        <w:jc w:val="both"/>
      </w:pPr>
      <w:r>
        <w:t> </w:t>
      </w:r>
    </w:p>
    <w:p w:rsidR="00101C69" w:rsidRDefault="00101C69" w:rsidP="00101C69">
      <w:pPr>
        <w:spacing w:before="100" w:beforeAutospacing="1" w:after="100" w:afterAutospacing="1"/>
        <w:jc w:val="center"/>
        <w:rPr>
          <w:b/>
          <w:bCs/>
        </w:rPr>
      </w:pPr>
    </w:p>
    <w:p w:rsidR="00101C69" w:rsidRDefault="00101C69" w:rsidP="00101C69">
      <w:pPr>
        <w:spacing w:before="100" w:beforeAutospacing="1" w:after="100" w:afterAutospacing="1"/>
        <w:jc w:val="center"/>
        <w:rPr>
          <w:b/>
          <w:bCs/>
        </w:rPr>
      </w:pPr>
    </w:p>
    <w:p w:rsidR="00F60233" w:rsidRDefault="00F60233"/>
    <w:p w:rsidR="00101C69" w:rsidRDefault="00101C69"/>
    <w:p w:rsidR="00101C69" w:rsidRDefault="00101C69"/>
    <w:p w:rsidR="00306CA2" w:rsidRPr="00ED089C" w:rsidRDefault="00306CA2" w:rsidP="00306CA2">
      <w:pPr>
        <w:pStyle w:val="nf"/>
        <w:shd w:val="clear" w:color="auto" w:fill="FFFFFF"/>
        <w:ind w:firstLine="540"/>
        <w:contextualSpacing/>
        <w:jc w:val="right"/>
        <w:rPr>
          <w:rFonts w:ascii="Times New Roman" w:hAnsi="Times New Roman"/>
          <w:sz w:val="20"/>
          <w:szCs w:val="20"/>
        </w:rPr>
      </w:pPr>
      <w:r w:rsidRPr="00ED089C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306CA2" w:rsidRPr="00ED089C" w:rsidRDefault="00306CA2" w:rsidP="00306CA2">
      <w:pPr>
        <w:pStyle w:val="consplustitle0"/>
        <w:shd w:val="clear" w:color="auto" w:fill="FFFFFF"/>
        <w:contextualSpacing/>
        <w:jc w:val="right"/>
        <w:rPr>
          <w:rFonts w:ascii="Times New Roman" w:hAnsi="Times New Roman"/>
          <w:b w:val="0"/>
          <w:sz w:val="20"/>
          <w:szCs w:val="20"/>
        </w:rPr>
      </w:pPr>
      <w:r w:rsidRPr="00ED089C">
        <w:rPr>
          <w:rFonts w:ascii="Times New Roman" w:hAnsi="Times New Roman"/>
          <w:b w:val="0"/>
          <w:sz w:val="20"/>
          <w:szCs w:val="20"/>
        </w:rPr>
        <w:t xml:space="preserve">Решением Собрания представителей </w:t>
      </w:r>
    </w:p>
    <w:p w:rsidR="00306CA2" w:rsidRPr="00ED089C" w:rsidRDefault="00306CA2" w:rsidP="00306CA2">
      <w:pPr>
        <w:pStyle w:val="consplustitle0"/>
        <w:shd w:val="clear" w:color="auto" w:fill="FFFFFF"/>
        <w:contextualSpacing/>
        <w:jc w:val="right"/>
        <w:rPr>
          <w:rFonts w:ascii="Times New Roman" w:hAnsi="Times New Roman"/>
          <w:b w:val="0"/>
          <w:sz w:val="20"/>
          <w:szCs w:val="20"/>
        </w:rPr>
      </w:pPr>
      <w:r w:rsidRPr="00ED089C">
        <w:rPr>
          <w:rFonts w:ascii="Times New Roman" w:hAnsi="Times New Roman"/>
          <w:b w:val="0"/>
          <w:sz w:val="20"/>
          <w:szCs w:val="20"/>
        </w:rPr>
        <w:t xml:space="preserve">городского поселения </w:t>
      </w:r>
      <w:proofErr w:type="spellStart"/>
      <w:r w:rsidRPr="00ED089C">
        <w:rPr>
          <w:rFonts w:ascii="Times New Roman" w:hAnsi="Times New Roman"/>
          <w:b w:val="0"/>
          <w:sz w:val="20"/>
          <w:szCs w:val="20"/>
        </w:rPr>
        <w:t>Рощинский</w:t>
      </w:r>
      <w:proofErr w:type="spellEnd"/>
    </w:p>
    <w:p w:rsidR="00306CA2" w:rsidRPr="00ED089C" w:rsidRDefault="00306CA2" w:rsidP="00306CA2">
      <w:pPr>
        <w:pStyle w:val="consplustitle0"/>
        <w:shd w:val="clear" w:color="auto" w:fill="FFFFFF"/>
        <w:contextualSpacing/>
        <w:jc w:val="right"/>
        <w:rPr>
          <w:rFonts w:ascii="Times New Roman" w:hAnsi="Times New Roman"/>
          <w:b w:val="0"/>
          <w:sz w:val="20"/>
          <w:szCs w:val="20"/>
        </w:rPr>
      </w:pPr>
      <w:r w:rsidRPr="00ED089C">
        <w:rPr>
          <w:rFonts w:ascii="Times New Roman" w:hAnsi="Times New Roman"/>
          <w:b w:val="0"/>
          <w:sz w:val="20"/>
          <w:szCs w:val="20"/>
        </w:rPr>
        <w:t xml:space="preserve">от </w:t>
      </w:r>
      <w:r>
        <w:rPr>
          <w:rFonts w:ascii="Times New Roman" w:hAnsi="Times New Roman"/>
          <w:b w:val="0"/>
          <w:sz w:val="20"/>
          <w:szCs w:val="20"/>
        </w:rPr>
        <w:t xml:space="preserve"> 14 мая  2014</w:t>
      </w:r>
      <w:r w:rsidRPr="00ED089C">
        <w:rPr>
          <w:rFonts w:ascii="Times New Roman" w:hAnsi="Times New Roman"/>
          <w:b w:val="0"/>
          <w:sz w:val="20"/>
          <w:szCs w:val="20"/>
        </w:rPr>
        <w:t xml:space="preserve">г.  № </w:t>
      </w:r>
      <w:r>
        <w:rPr>
          <w:rFonts w:ascii="Times New Roman" w:hAnsi="Times New Roman"/>
          <w:b w:val="0"/>
          <w:sz w:val="20"/>
          <w:szCs w:val="20"/>
        </w:rPr>
        <w:t>172</w:t>
      </w:r>
      <w:r w:rsidRPr="00ED089C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306CA2" w:rsidRDefault="00306CA2" w:rsidP="00306CA2">
      <w:pPr>
        <w:ind w:firstLine="708"/>
        <w:jc w:val="center"/>
        <w:rPr>
          <w:b/>
          <w:sz w:val="28"/>
          <w:szCs w:val="28"/>
        </w:rPr>
      </w:pPr>
      <w:r w:rsidRPr="00101C69">
        <w:rPr>
          <w:b/>
          <w:sz w:val="28"/>
          <w:szCs w:val="28"/>
        </w:rPr>
        <w:t>Порядок</w:t>
      </w:r>
    </w:p>
    <w:p w:rsidR="00306CA2" w:rsidRDefault="00306CA2" w:rsidP="0030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согласования заказчику возможности заключения контракта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  </w:t>
      </w:r>
    </w:p>
    <w:p w:rsidR="00306CA2" w:rsidRDefault="00306CA2" w:rsidP="00306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единственным поставщиком (подрядчиком, исполнителем)</w:t>
      </w: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CA2" w:rsidRDefault="00306CA2" w:rsidP="00306C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ab/>
        <w:t>Порядок согласования возможности заключения контракта с единственным поставщиком (подрядчиком, исполнителем) (далее – Порядок) разработан в целях обеспечения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счетной комиссией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по тексту КСК), контрольной функции по согласованию возможности заключения контракта с единственным поставщиком (подрядчиком, исполнителем) для обеспечения муниципальных нужд.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ab/>
        <w:t>Порядок определяет правила согласования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A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5A2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885A21">
        <w:rPr>
          <w:rFonts w:ascii="Times New Roman" w:hAnsi="Times New Roman" w:cs="Times New Roman"/>
          <w:sz w:val="28"/>
          <w:szCs w:val="28"/>
        </w:rPr>
        <w:t xml:space="preserve"> счетной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2306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823062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8230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уполномоченной на осуществление контроля в сфере закупок, возможности заключения контракта с единственным поставщиком (подрядчиком, исполнителем).</w:t>
      </w:r>
    </w:p>
    <w:p w:rsidR="00306CA2" w:rsidRDefault="00306CA2" w:rsidP="00306CA2">
      <w:pPr>
        <w:pStyle w:val="af7"/>
        <w:spacing w:before="0" w:after="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Контрольную функцию по согласованию возможности заключения контракта с единственным поставщиком (подрядчиком, исполнителем)  </w:t>
      </w:r>
      <w:r w:rsidRPr="00101C69">
        <w:rPr>
          <w:sz w:val="28"/>
          <w:szCs w:val="28"/>
        </w:rPr>
        <w:t xml:space="preserve">осуществляет КСК  городского поселения </w:t>
      </w:r>
      <w:proofErr w:type="spellStart"/>
      <w:r w:rsidRPr="00101C69">
        <w:rPr>
          <w:sz w:val="28"/>
          <w:szCs w:val="28"/>
        </w:rPr>
        <w:t>Рощинский</w:t>
      </w:r>
      <w:proofErr w:type="spellEnd"/>
      <w:r w:rsidRPr="00101C69">
        <w:rPr>
          <w:sz w:val="28"/>
        </w:rPr>
        <w:t xml:space="preserve">, уполномоченная на осуществление </w:t>
      </w:r>
      <w:r w:rsidRPr="00885A21">
        <w:rPr>
          <w:sz w:val="28"/>
        </w:rPr>
        <w:t>внутреннего  м</w:t>
      </w:r>
      <w:r>
        <w:rPr>
          <w:sz w:val="28"/>
        </w:rPr>
        <w:t xml:space="preserve">униципального финансового </w:t>
      </w:r>
      <w:r w:rsidRPr="00101C69">
        <w:rPr>
          <w:sz w:val="28"/>
        </w:rPr>
        <w:t xml:space="preserve">контроля в сфере закупок товаров, работ, услуг для обеспечения муниципальных нужд городского поселения </w:t>
      </w:r>
      <w:proofErr w:type="spellStart"/>
      <w:r w:rsidRPr="00101C69">
        <w:rPr>
          <w:sz w:val="28"/>
        </w:rPr>
        <w:t>Рощинский</w:t>
      </w:r>
      <w:proofErr w:type="spellEnd"/>
      <w:r w:rsidRPr="00101C69">
        <w:rPr>
          <w:sz w:val="28"/>
        </w:rPr>
        <w:t>.</w:t>
      </w:r>
    </w:p>
    <w:p w:rsidR="00306CA2" w:rsidRDefault="00306CA2" w:rsidP="00306CA2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ab/>
        <w:t xml:space="preserve">Исполнение контрольной функции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44-ФЗ); 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результатов исполнения контрольной функции являются муниципальные заказчики, иные заказчики в соответствии со статьей 15 Федерального закона № 44-ФЗ, которые в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частями 1 и 7 статьи 55, частями 1 - 3 статьи 71, частями 1 и 3 статьи 79, частью 18 статьи 83 Федерального закона № 44-ФЗ, намерены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закупку путем заключения контракта с единственным поставщиком (подрядчиком, исполнителем), в случаях если: </w:t>
      </w:r>
      <w:proofErr w:type="gramEnd"/>
    </w:p>
    <w:p w:rsidR="00306CA2" w:rsidRDefault="00306CA2" w:rsidP="00306CA2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конкурс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открытый конкурс, двухэтапный конкурс, конкурс с ограниченным участием</w:t>
      </w:r>
      <w:r>
        <w:rPr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признан не состоявшимся по основаниям, предусмотренным:</w:t>
      </w:r>
    </w:p>
    <w:p w:rsidR="00306CA2" w:rsidRDefault="00306CA2" w:rsidP="00306CA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hyperlink r:id="rId8" w:history="1">
        <w:r>
          <w:rPr>
            <w:rStyle w:val="af4"/>
            <w:rFonts w:ascii="Times New Roman CYR" w:eastAsiaTheme="majorEastAsia" w:hAnsi="Times New Roman CYR"/>
          </w:rPr>
          <w:t>частью 13 статьи 51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44-ФЗ в связи с тем, что по окончании срока подачи заявок на участие в конкурсе подана только одна заявка, при этом такая заявка признана соответствующей требованиям настоящего Федерального закона и конкурсной документации;</w:t>
      </w:r>
    </w:p>
    <w:p w:rsidR="00306CA2" w:rsidRDefault="00306CA2" w:rsidP="00306CA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б) </w:t>
      </w:r>
      <w:hyperlink r:id="rId9" w:history="1">
        <w:r>
          <w:rPr>
            <w:rStyle w:val="af4"/>
            <w:rFonts w:ascii="Times New Roman CYR" w:eastAsiaTheme="majorEastAsia" w:hAnsi="Times New Roman CYR"/>
          </w:rPr>
          <w:t>частью 6 статьи 53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№ 44-ФЗ в связи с тем, что по результатам рассмотрения заявок на участие в конкурсе только одна заявка признана соответствующей требованиям данного Федерального закона и конкурсной документации;</w:t>
      </w:r>
    </w:p>
    <w:p w:rsidR="00306CA2" w:rsidRDefault="00306CA2" w:rsidP="00306C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hyperlink r:id="rId10" w:history="1">
        <w:r>
          <w:rPr>
            <w:rStyle w:val="af4"/>
            <w:rFonts w:eastAsiaTheme="majorEastAsia"/>
          </w:rPr>
          <w:t>частью 9 статьи 56</w:t>
        </w:r>
      </w:hyperlink>
      <w:r>
        <w:rPr>
          <w:sz w:val="28"/>
          <w:szCs w:val="28"/>
        </w:rPr>
        <w:t xml:space="preserve"> Федерального закона № 44-ФЗ в связи с тем, что по результатам </w:t>
      </w:r>
      <w:proofErr w:type="spellStart"/>
      <w:r>
        <w:rPr>
          <w:sz w:val="28"/>
          <w:szCs w:val="28"/>
        </w:rPr>
        <w:t>предквалификационного</w:t>
      </w:r>
      <w:proofErr w:type="spellEnd"/>
      <w:r>
        <w:rPr>
          <w:sz w:val="28"/>
          <w:szCs w:val="28"/>
        </w:rPr>
        <w:t xml:space="preserve"> отбора только один участник закупки признан соответствующим установленным единым требованиям, дополнительным требованиям и заявка такого участника признана соответствующей требованиям настоящего Федерального закона, конкурсной документации;</w:t>
      </w:r>
      <w:proofErr w:type="gramEnd"/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двухэтапный конкурс признан не состоявшимся по основаниям, предусмотренным </w:t>
      </w:r>
      <w:hyperlink r:id="rId11" w:history="1">
        <w:r>
          <w:rPr>
            <w:rStyle w:val="af4"/>
            <w:rFonts w:eastAsiaTheme="majorEastAsia"/>
          </w:rPr>
          <w:t>частью 15 статьи 57</w:t>
        </w:r>
      </w:hyperlink>
      <w:r>
        <w:rPr>
          <w:sz w:val="28"/>
          <w:szCs w:val="28"/>
        </w:rPr>
        <w:t xml:space="preserve"> Федерального закона № 44-ФЗ в связи с тем, что по окончании срока подачи окончательных заявок на участие в двухэтапном конкурсе подана только одна такая заявка,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только одна заявка признана соответствующей требованиям настоящего Федерального закона и конкурсной документации;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электронный аукцион признан не состоявшимся по основанию, предусмотренному </w:t>
      </w:r>
      <w:hyperlink r:id="rId12" w:history="1">
        <w:r>
          <w:rPr>
            <w:rStyle w:val="af4"/>
            <w:rFonts w:eastAsiaTheme="majorEastAsia"/>
          </w:rPr>
          <w:t>частью 16 статьи 66</w:t>
        </w:r>
      </w:hyperlink>
      <w:r>
        <w:rPr>
          <w:sz w:val="28"/>
          <w:szCs w:val="28"/>
        </w:rPr>
        <w:t xml:space="preserve"> Федерального закона № 44-ФЗ в связи с тем, что по окончании срока подачи заявок на участие в таком аукционе подана только одна заявка на участие в нем;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4) электронный аукцион признан не состоявшимся по основанию, предусмотренному </w:t>
      </w:r>
      <w:hyperlink r:id="rId13" w:history="1">
        <w:r>
          <w:rPr>
            <w:rStyle w:val="af4"/>
            <w:rFonts w:eastAsiaTheme="majorEastAsia"/>
          </w:rPr>
          <w:t>частью 8 статьи 67</w:t>
        </w:r>
      </w:hyperlink>
      <w:r>
        <w:rPr>
          <w:sz w:val="28"/>
          <w:szCs w:val="28"/>
        </w:rPr>
        <w:t xml:space="preserve"> Федерального закона № 44-ФЗ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участником;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электронный аукцион признан не состоявшимся по основанию, предусмотренному </w:t>
      </w:r>
      <w:hyperlink r:id="rId14" w:history="1">
        <w:r>
          <w:rPr>
            <w:rStyle w:val="af4"/>
            <w:rFonts w:eastAsiaTheme="majorEastAsia"/>
          </w:rPr>
          <w:t>частью 20 статьи 68</w:t>
        </w:r>
      </w:hyperlink>
      <w:r>
        <w:rPr>
          <w:sz w:val="28"/>
          <w:szCs w:val="28"/>
        </w:rPr>
        <w:t xml:space="preserve"> Федерального закона № 44-ФЗ в связи с тем, что в течение десяти минут после начала проведения такого аукциона ни один из его участников не подал предложение о цене контракта;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запрос котировок признан не состоявшимся по основаниям, предусмотренным:</w:t>
      </w:r>
    </w:p>
    <w:p w:rsidR="00306CA2" w:rsidRDefault="00306CA2" w:rsidP="0030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5" w:history="1">
        <w:r>
          <w:rPr>
            <w:rStyle w:val="af4"/>
            <w:rFonts w:eastAsiaTheme="majorEastAsia"/>
          </w:rPr>
          <w:t>частью 6 статьи 77</w:t>
        </w:r>
      </w:hyperlink>
      <w:r>
        <w:rPr>
          <w:sz w:val="28"/>
          <w:szCs w:val="28"/>
        </w:rPr>
        <w:t xml:space="preserve"> Федерального закона № 44-ФЗ в связи с тем, что по окончании срока подачи заявок на участие в запросе котировок подана только одна заявка. При этом такая заявка признана соответствующей требованиям настоящего Федерального закона и требованиям, указанным в извещении о проведении запроса котировок;</w:t>
      </w:r>
    </w:p>
    <w:p w:rsidR="00306CA2" w:rsidRDefault="00306CA2" w:rsidP="00306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6" w:history="1">
        <w:r>
          <w:rPr>
            <w:rStyle w:val="af4"/>
            <w:rFonts w:eastAsiaTheme="majorEastAsia"/>
          </w:rPr>
          <w:t>частью 9 статьи 78</w:t>
        </w:r>
      </w:hyperlink>
      <w:r>
        <w:rPr>
          <w:sz w:val="28"/>
          <w:szCs w:val="28"/>
        </w:rPr>
        <w:t xml:space="preserve"> Федерального закона № 44-ФЗ в связи с тем,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требованиям, указанным в извещении о проведении запроса котировок;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после даты окончания срока подачи заявок на участие в запросе котировок, указанного в извещении о продлении срока подачи таких заявок, подана только одна такая </w:t>
      </w:r>
      <w:proofErr w:type="gramStart"/>
      <w:r>
        <w:rPr>
          <w:sz w:val="28"/>
          <w:szCs w:val="28"/>
        </w:rPr>
        <w:t>заявка</w:t>
      </w:r>
      <w:proofErr w:type="gramEnd"/>
      <w:r>
        <w:rPr>
          <w:sz w:val="28"/>
          <w:szCs w:val="28"/>
        </w:rPr>
        <w:t xml:space="preserve"> и она признана соответствующей требованиям Федерального закона № 44-ФЗ и требованиям, указанным в извещении о проведении запроса котировок; 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запрос предложений признается не состоявшимся в связи с тем, что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настоящего Федерального закона и соответствует установленным заказчиком требованиям к товарам, работам, услугам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извещением о проведении запроса предложений; </w:t>
      </w:r>
    </w:p>
    <w:p w:rsidR="00306CA2" w:rsidRDefault="00306CA2" w:rsidP="00306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признании повторного конкурса, электронного аукциона </w:t>
      </w:r>
      <w:proofErr w:type="gramStart"/>
      <w:r>
        <w:rPr>
          <w:sz w:val="28"/>
          <w:szCs w:val="28"/>
        </w:rPr>
        <w:t>несостоявшимися</w:t>
      </w:r>
      <w:proofErr w:type="gramEnd"/>
      <w:r>
        <w:rPr>
          <w:sz w:val="28"/>
          <w:szCs w:val="28"/>
        </w:rPr>
        <w:t xml:space="preserve">  в соответствии с частью 4 статьи 55 и части 4 статьи 71. </w:t>
      </w:r>
    </w:p>
    <w:p w:rsidR="00306CA2" w:rsidRDefault="00306CA2" w:rsidP="00306CA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КСК осуществляет, в соответствии с законодательством о контрактной системе в сфере закупок товаров, работ, услуг для обеспечения государственных и муниципальных нужд рассмотрение обращения о согласовании возможности заключения контракта с единственным поставщиком (подрядчиком, исполнителем): </w:t>
      </w:r>
    </w:p>
    <w:p w:rsidR="00306CA2" w:rsidRDefault="00306CA2" w:rsidP="00306C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заказчика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Заявитель);</w:t>
      </w:r>
    </w:p>
    <w:p w:rsidR="00306CA2" w:rsidRDefault="00306CA2" w:rsidP="00306CA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 в соответствии со статьей 15 Федерального закона № 44-ФЗ при осуществлении им закупок за счет средств местного бюджета (муниципальное бюджетное учреждение, автономное учреждение, муниципальное унитарное предприятие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- Заявитель);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исполнения контрольной функции являются: </w:t>
      </w:r>
    </w:p>
    <w:p w:rsidR="00306CA2" w:rsidRDefault="00306CA2" w:rsidP="00306CA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КСК о согласовании возможности заключения контракта с единственным поставщиком (исполнителем, подрядчиком);</w:t>
      </w:r>
    </w:p>
    <w:p w:rsidR="00306CA2" w:rsidRDefault="00306CA2" w:rsidP="00306CA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КСК об отказе в согласовании возможности заключения контракта с единственным поставщиком (исполнителем, подрядчиком).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Административные процедуры</w:t>
      </w: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hAnsi="Times New Roman" w:cs="Times New Roman"/>
          <w:sz w:val="28"/>
          <w:szCs w:val="28"/>
        </w:rPr>
        <w:tab/>
        <w:t>Исполнение контрольной функции включает в себя следующие административные процедуры:</w:t>
      </w:r>
    </w:p>
    <w:p w:rsidR="00306CA2" w:rsidRDefault="00306CA2" w:rsidP="00306CA2">
      <w:pPr>
        <w:pStyle w:val="af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Обращения и приложенных к нему документов;</w:t>
      </w:r>
    </w:p>
    <w:p w:rsidR="00306CA2" w:rsidRDefault="00306CA2" w:rsidP="00306CA2">
      <w:pPr>
        <w:pStyle w:val="af7"/>
        <w:numPr>
          <w:ilvl w:val="0"/>
          <w:numId w:val="3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Обращения и приложенных к нему документов на наличие обязательных сведений и документов в соответствии с требованиями к содержанию Обращения и приложенных к нему документов.  </w:t>
      </w:r>
    </w:p>
    <w:p w:rsidR="00306CA2" w:rsidRDefault="00306CA2" w:rsidP="00306CA2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2.2. Действия КСК при выявлении несоответствия содержания Обращения и приложенных к нему документов установленным требованиям:</w:t>
      </w:r>
    </w:p>
    <w:p w:rsidR="00306CA2" w:rsidRDefault="00306CA2" w:rsidP="00306CA2">
      <w:pPr>
        <w:pStyle w:val="af7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дополнительного письменного запроса и приостановление рассмотрения Обращения до получения необходимой информации;</w:t>
      </w:r>
    </w:p>
    <w:p w:rsidR="00306CA2" w:rsidRDefault="00306CA2" w:rsidP="00306CA2">
      <w:pPr>
        <w:pStyle w:val="af7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возвращение Обращения Заявителю без рассмотрения.</w:t>
      </w:r>
    </w:p>
    <w:p w:rsidR="00306CA2" w:rsidRDefault="00306CA2" w:rsidP="00306CA2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Рассмотрение Обращения осуществляется в следующем порядке: </w:t>
      </w:r>
    </w:p>
    <w:p w:rsidR="00306CA2" w:rsidRDefault="00306CA2" w:rsidP="00306CA2">
      <w:pPr>
        <w:pStyle w:val="af7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решения по результатам рассмотрения Обращения;  </w:t>
      </w:r>
    </w:p>
    <w:p w:rsidR="00306CA2" w:rsidRDefault="00306CA2" w:rsidP="00306CA2">
      <w:pPr>
        <w:pStyle w:val="af7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решения по результатам рассмотрения Обращения; </w:t>
      </w:r>
    </w:p>
    <w:p w:rsidR="00306CA2" w:rsidRDefault="00306CA2" w:rsidP="00306CA2">
      <w:pPr>
        <w:pStyle w:val="af7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оформленного решения по результатам рассмотрения Обращения.</w:t>
      </w:r>
    </w:p>
    <w:p w:rsidR="00306CA2" w:rsidRDefault="00306CA2" w:rsidP="00306CA2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Основанием для начала исполнения </w:t>
      </w:r>
      <w:r w:rsidRPr="003D6346">
        <w:rPr>
          <w:sz w:val="28"/>
          <w:szCs w:val="28"/>
        </w:rPr>
        <w:t>контрольных  процедур,</w:t>
      </w:r>
      <w:r>
        <w:rPr>
          <w:sz w:val="28"/>
          <w:szCs w:val="28"/>
        </w:rPr>
        <w:t xml:space="preserve"> указанных в пунктах  2.2 и 2.3 настоящего Порядка, является поступление в КСК обращения Заявителя, который намерен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закупку товаров, работ, услуг путем заключения контракта с единственным поставщиком (подрядчиком, исполнителем) в случаях, указанных в  пункте 1.5 настоящего Порядка. </w:t>
      </w:r>
    </w:p>
    <w:p w:rsidR="00306CA2" w:rsidRDefault="00306CA2" w:rsidP="00306CA2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Рассмотрение Обращения Заявителя осуществляется в срок не позднее 3-х рабочих дней, со дня поступления обращения.</w:t>
      </w:r>
      <w:r>
        <w:rPr>
          <w:sz w:val="28"/>
          <w:szCs w:val="28"/>
        </w:rPr>
        <w:t xml:space="preserve"> </w:t>
      </w:r>
    </w:p>
    <w:p w:rsidR="00306CA2" w:rsidRDefault="00306CA2" w:rsidP="00306CA2">
      <w:pPr>
        <w:pStyle w:val="af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Для получения согласования возможности заключения контракта с единственным поставщиком (подрядчиком, исполнителем) Заявитель  направляет в КСК в соответствии с требованиями настоящего Порядка письменное Обращение на бланке Заявителя, подписанное уполномоченным должностным лицом Заявителя, по форме в соответствии с </w:t>
      </w:r>
      <w:r w:rsidRPr="00A6200C">
        <w:rPr>
          <w:sz w:val="28"/>
          <w:szCs w:val="28"/>
        </w:rPr>
        <w:t>Приложением № 1 к настоящему Порядку.</w:t>
      </w:r>
      <w:r>
        <w:rPr>
          <w:sz w:val="28"/>
          <w:szCs w:val="28"/>
        </w:rPr>
        <w:t xml:space="preserve"> </w:t>
      </w:r>
    </w:p>
    <w:p w:rsidR="00306CA2" w:rsidRPr="00A6200C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Поступившее Обращение подлежит регистрации не позднее следующего рабочего дня после дня его поступления в КСК с присвоением ему регистрационного номера</w:t>
      </w:r>
      <w:r w:rsidRPr="00A6200C">
        <w:rPr>
          <w:sz w:val="28"/>
          <w:szCs w:val="28"/>
        </w:rPr>
        <w:t xml:space="preserve"> </w:t>
      </w:r>
      <w:r w:rsidRPr="00A6200C">
        <w:rPr>
          <w:rFonts w:ascii="Times New Roman" w:hAnsi="Times New Roman" w:cs="Times New Roman"/>
          <w:sz w:val="28"/>
          <w:szCs w:val="28"/>
        </w:rPr>
        <w:t xml:space="preserve">документов в Журнале регистрации обращений (Приложение № 8).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>Требования к содержанию Обращения и приложенных к нему документов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 следующие сведения:</w:t>
      </w:r>
    </w:p>
    <w:p w:rsidR="00306CA2" w:rsidRDefault="00306CA2" w:rsidP="00306CA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признании несостоявшимся конкурса (</w:t>
      </w:r>
      <w:r>
        <w:rPr>
          <w:rFonts w:ascii="Times New Roman" w:hAnsi="Times New Roman" w:cs="Times New Roman"/>
          <w:i/>
          <w:sz w:val="28"/>
          <w:szCs w:val="28"/>
        </w:rPr>
        <w:t>открытый конкурс, двухэтапный конкурс, конкурс с ограниченным участием</w:t>
      </w:r>
      <w:r>
        <w:rPr>
          <w:rFonts w:ascii="Times New Roman" w:hAnsi="Times New Roman" w:cs="Times New Roman"/>
          <w:sz w:val="28"/>
          <w:szCs w:val="28"/>
        </w:rPr>
        <w:t xml:space="preserve">), повторного конкурса, электронного аукциона, запроса котировок, запроса предложений; </w:t>
      </w:r>
      <w:proofErr w:type="gramEnd"/>
    </w:p>
    <w:p w:rsidR="00306CA2" w:rsidRDefault="00306CA2" w:rsidP="00306CA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извещения об осуществлении закупки с указанием предмета закупки в единой информационной системе в сфере закупок (до ее ввода в эксплуатацию - на официальном сайте в сети 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 xml:space="preserve">К обращению должны быть приложены следующие документы и материалы: 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 </w:t>
      </w:r>
      <w:proofErr w:type="gramEnd"/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закона № 44-ФЗ и документации о закупках;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закупки;</w:t>
      </w:r>
    </w:p>
    <w:p w:rsidR="00306CA2" w:rsidRPr="0070419E" w:rsidRDefault="00306CA2" w:rsidP="00306C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0419E">
        <w:rPr>
          <w:sz w:val="28"/>
          <w:szCs w:val="28"/>
        </w:rPr>
        <w:t xml:space="preserve">обоснование </w:t>
      </w:r>
      <w:r>
        <w:rPr>
          <w:sz w:val="28"/>
          <w:szCs w:val="28"/>
        </w:rPr>
        <w:t>того, что поставщик</w:t>
      </w:r>
      <w:r w:rsidRPr="0070419E">
        <w:rPr>
          <w:sz w:val="28"/>
          <w:szCs w:val="28"/>
        </w:rPr>
        <w:t xml:space="preserve"> (подрядчик</w:t>
      </w:r>
      <w:r>
        <w:rPr>
          <w:sz w:val="28"/>
          <w:szCs w:val="28"/>
        </w:rPr>
        <w:t>, исполнитель</w:t>
      </w:r>
      <w:r w:rsidRPr="0070419E">
        <w:rPr>
          <w:sz w:val="28"/>
          <w:szCs w:val="28"/>
        </w:rPr>
        <w:t>) соответствует требованиям Закона № 44-ФЗ и документации о закупк</w:t>
      </w:r>
      <w:r>
        <w:rPr>
          <w:sz w:val="28"/>
          <w:szCs w:val="28"/>
        </w:rPr>
        <w:t>е. Примерная форма обоснования приведена в приложении 2 к настоящему Порядку</w:t>
      </w:r>
      <w:r w:rsidRPr="0070419E">
        <w:rPr>
          <w:sz w:val="28"/>
          <w:szCs w:val="28"/>
        </w:rPr>
        <w:t>;</w:t>
      </w:r>
    </w:p>
    <w:p w:rsidR="00306CA2" w:rsidRDefault="00306CA2" w:rsidP="00306C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2BB1">
        <w:rPr>
          <w:sz w:val="28"/>
          <w:szCs w:val="28"/>
        </w:rPr>
        <w:t>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</w:t>
      </w:r>
      <w:r>
        <w:rPr>
          <w:sz w:val="28"/>
          <w:szCs w:val="28"/>
        </w:rPr>
        <w:t>е</w:t>
      </w:r>
      <w:r w:rsidRPr="00A32BB1">
        <w:rPr>
          <w:sz w:val="28"/>
          <w:szCs w:val="28"/>
        </w:rPr>
        <w:t xml:space="preserve"> и по цене, не превышающей начальную (максимальную) цену контракта, указанную в извещении об осуществлении закупки</w:t>
      </w:r>
      <w:r>
        <w:rPr>
          <w:sz w:val="28"/>
          <w:szCs w:val="28"/>
        </w:rPr>
        <w:t>. Примерная форма документа о согласии приведена в приложении 3 к настоящему Порядку</w:t>
      </w:r>
      <w:r w:rsidRPr="00A32BB1">
        <w:rPr>
          <w:sz w:val="28"/>
          <w:szCs w:val="28"/>
        </w:rPr>
        <w:t>;</w:t>
      </w:r>
    </w:p>
    <w:p w:rsidR="00306CA2" w:rsidRDefault="00287945" w:rsidP="00306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6CA2">
        <w:rPr>
          <w:sz w:val="28"/>
          <w:szCs w:val="28"/>
        </w:rPr>
        <w:t>)  расчет цены контракта. Примерная (рекомендуемая) форма расчета цены приведена в Приложении 5  к настоящему Порядку.</w:t>
      </w:r>
    </w:p>
    <w:p w:rsidR="00306CA2" w:rsidRDefault="00287945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6CA2">
        <w:rPr>
          <w:rFonts w:ascii="Times New Roman" w:hAnsi="Times New Roman" w:cs="Times New Roman"/>
          <w:sz w:val="28"/>
          <w:szCs w:val="28"/>
        </w:rPr>
        <w:t>)  документально оформленный отчет с обоснованием невозможности или нецелесообразности использования иных способов определения поставщика (подрядчика, исполнителя) (Приложение №4), а также цену контракта и иные существенные условия контракта.</w:t>
      </w:r>
    </w:p>
    <w:p w:rsidR="00306CA2" w:rsidRDefault="00306CA2" w:rsidP="00306C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В целях сокращения времени для проведения согласования контрольным органом субъект обращения вправе предоставить все заявки участников закупки. При этом необходимо учесть, в случае отсутствия вышеуказанных документов в представленном пакете, они будут дополнительно запрашиваться </w:t>
      </w:r>
      <w:r w:rsidRPr="003D6346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 xml:space="preserve"> у субъекта обращения для объективного и всестороннего рассмотрения обращения.</w:t>
      </w:r>
    </w:p>
    <w:p w:rsidR="00306CA2" w:rsidRDefault="00306CA2" w:rsidP="00306CA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Федерального закона № 44-ФЗ, к такому Обращению должны быть приложены документы в соответствии с подпунктом 1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такого повторного конкурса, запроса предложений.</w:t>
      </w:r>
      <w:proofErr w:type="gramEnd"/>
    </w:p>
    <w:p w:rsidR="00306CA2" w:rsidRDefault="00306CA2" w:rsidP="00306CA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Обращению, помимо документов, указанных выше, прилагается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действовать от имени заказчика без доверенности. </w:t>
      </w:r>
    </w:p>
    <w:p w:rsidR="00306CA2" w:rsidRDefault="00306CA2" w:rsidP="00306CA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Обращению также могут быть приложены иные документы, которые могут иметь значение для рассмотрения Обращения.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непредставления документов или информации, указанных в настоящем </w:t>
      </w:r>
      <w:r w:rsidRPr="00101C69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КСК дополнительно запрашивает у Заявителя информацию (документы), предусмотренные настоящим Порядком, которые должны быть представлены в срок, не превышающий 1 рабочий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Заявителем. При этом рассмотрение Обращения приостанавливается до представления информации (документов).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непредставления Заявителем информации (документов) в указанный срок КСК не рассматривает принятое Обращение и возвращает его Заявителю в течение 1 рабочего дня, следующего за днем окончания срока, установленного для представления информации (документов). 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поступившего Обращения осуществляется КСК путем проведения проверки </w:t>
      </w:r>
      <w:r>
        <w:rPr>
          <w:rFonts w:ascii="Times New Roman CYR" w:hAnsi="Times New Roman CYR" w:cs="Times New Roman CYR"/>
          <w:sz w:val="28"/>
          <w:szCs w:val="28"/>
        </w:rPr>
        <w:t xml:space="preserve">соответствия проведенных процедур определения </w:t>
      </w:r>
      <w:r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системе). 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  <w:t>В ходе рассмотрения Обращения КСК вправе: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1)запрашивать и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2)приглашать лиц, чьи интересы могут быть затронуты решением КСК;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3)привлекать к рассмотрению Обращения независимых экспертов.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Обращения КСК принимает решение о согласовании или об отказе в согласовании возможности заключения контракта с единственным поставщиком (подрядчиком, исполнителем). Решение оформляется письмом КСК, которое направляется Заявителю в срок, не </w:t>
      </w:r>
      <w:r w:rsidRPr="003D6346">
        <w:rPr>
          <w:rFonts w:ascii="Times New Roman" w:hAnsi="Times New Roman" w:cs="Times New Roman"/>
          <w:sz w:val="28"/>
          <w:szCs w:val="28"/>
        </w:rPr>
        <w:t>превышающий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Обращения.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  <w:t>КСК отказывает в согласовании возможности заключения контракта с единственным поставщиком (подрядчиком, исполнителем) в случаях, если по результатам рассмотрения представленного Обращения или  прилагаемых к нему документов выявлены нарушения законодательства о контрактной системе, в том числе:</w:t>
      </w:r>
    </w:p>
    <w:p w:rsidR="00306CA2" w:rsidRDefault="00306CA2" w:rsidP="00306CA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-неправильный выбор способа определения поставщика (подрядчика, исполнителя);</w:t>
      </w:r>
    </w:p>
    <w:p w:rsidR="00306CA2" w:rsidRDefault="00306CA2" w:rsidP="00306CA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в документации о закупках требований к участникам закупки, которые не предусмотрены законодательством о контрактной системе;</w:t>
      </w:r>
    </w:p>
    <w:p w:rsidR="00306CA2" w:rsidRDefault="00306CA2" w:rsidP="00306CA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закупки.  </w:t>
      </w:r>
    </w:p>
    <w:p w:rsidR="00306CA2" w:rsidRDefault="00306CA2" w:rsidP="00306C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Решение, </w:t>
      </w:r>
      <w:r>
        <w:rPr>
          <w:rFonts w:ascii="Times New Roman CYR" w:hAnsi="Times New Roman CYR" w:cs="Times New Roman CYR"/>
          <w:sz w:val="28"/>
          <w:szCs w:val="28"/>
        </w:rPr>
        <w:t>принятое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Обращения, оформляется письмом и </w:t>
      </w:r>
      <w:r>
        <w:rPr>
          <w:rFonts w:ascii="Times New Roman CYR" w:hAnsi="Times New Roman CYR" w:cs="Times New Roman CYR"/>
          <w:sz w:val="28"/>
          <w:szCs w:val="28"/>
        </w:rPr>
        <w:t>подписывается председателем</w:t>
      </w:r>
      <w:r w:rsidRPr="005D1A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КСК  по форме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соответствии с </w:t>
      </w:r>
      <w:r w:rsidRPr="00A6200C">
        <w:rPr>
          <w:rFonts w:ascii="Times New Roman CYR" w:hAnsi="Times New Roman CYR" w:cs="Times New Roman CYR"/>
          <w:sz w:val="28"/>
          <w:szCs w:val="28"/>
        </w:rPr>
        <w:t>Приложениями</w:t>
      </w:r>
      <w:r w:rsidRPr="00A6200C">
        <w:rPr>
          <w:rFonts w:ascii="Times New Roman" w:hAnsi="Times New Roman" w:cs="Times New Roman"/>
          <w:sz w:val="28"/>
          <w:szCs w:val="28"/>
        </w:rPr>
        <w:t xml:space="preserve"> №№ 6 и </w:t>
      </w:r>
      <w:r>
        <w:rPr>
          <w:rFonts w:ascii="Times New Roman" w:hAnsi="Times New Roman" w:cs="Times New Roman"/>
          <w:sz w:val="28"/>
          <w:szCs w:val="28"/>
        </w:rPr>
        <w:t>7 к настоящему порядку и включает в себя: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1)указание на нормативные правовые документы, устанавливающие полномочия КСК на исполнение контрольной функции в соответствии с настоящим Порядком;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2)перечень рассмотренных документов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 Заявителем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которой </w:t>
      </w:r>
      <w:r>
        <w:rPr>
          <w:rFonts w:ascii="Times New Roman" w:hAnsi="Times New Roman" w:cs="Times New Roman"/>
          <w:sz w:val="28"/>
          <w:szCs w:val="28"/>
        </w:rPr>
        <w:t>контракт не был заключен;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3)основания (обстоятельства) признания процедуры закупки несостоявшейся;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4)сведения о согласии единственного поставщика (подрядчика, исполнителя) заключить контракт в соответствии с требованиями законодательства о контрактной системе;  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5)сведения о цене и  предмете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и ИНН единственного поставщика (подрядчика, исполнителя), возможность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с которым согласовывается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6)указание на норму Федерального закона № 44-ФЗ, устанавливающую право Заявителя принять решение об осуществлении закупки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 xml:space="preserve">(подрядчика, исполнителя) и условия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контракта;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A2" w:rsidRDefault="00306CA2" w:rsidP="00306C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7)при </w:t>
      </w:r>
      <w:r>
        <w:rPr>
          <w:rFonts w:ascii="Times New Roman" w:hAnsi="Times New Roman" w:cs="Times New Roman"/>
          <w:sz w:val="28"/>
          <w:szCs w:val="28"/>
        </w:rPr>
        <w:t xml:space="preserve">отказе в согласовании возможности заключения контракта с единственным поставщиком (подрядчиком, исполнителем) указывается основание отказа, установленное пунктом 3.17 настоящего Порядка. </w:t>
      </w:r>
    </w:p>
    <w:p w:rsidR="00306CA2" w:rsidRDefault="00306CA2" w:rsidP="00306C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совершением административных действий </w:t>
      </w: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контрольной функции и принятии решений</w:t>
      </w:r>
    </w:p>
    <w:p w:rsidR="00306CA2" w:rsidRDefault="00306CA2" w:rsidP="00306C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6CA2" w:rsidRDefault="00306CA2" w:rsidP="00306CA2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полнотой исполнения контрольной функции, соблюдением сроков и последовательности действий, определенных административными процедурами настоящего Порядка осуществляется КСК.</w:t>
      </w:r>
    </w:p>
    <w:p w:rsidR="00306CA2" w:rsidRDefault="00306CA2" w:rsidP="00306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- постоянно.</w:t>
      </w:r>
    </w:p>
    <w:p w:rsidR="00B417CD" w:rsidRDefault="00B417CD" w:rsidP="00B417C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 неисполнение или ненадлежащее исполнение настоящего Порядка и иных нормативных правовых актов, устанавливающих требования к исполнению данной функции, председатель и  члены КСК несут ответственность в соответствии с законодательством Российской Федерации.  </w:t>
      </w:r>
    </w:p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5457A" w:rsidRDefault="0025457A" w:rsidP="00101C69"/>
    <w:p w:rsidR="00287945" w:rsidRDefault="00287945" w:rsidP="00A518AB">
      <w:pPr>
        <w:autoSpaceDE w:val="0"/>
        <w:autoSpaceDN w:val="0"/>
        <w:adjustRightInd w:val="0"/>
        <w:jc w:val="right"/>
      </w:pPr>
    </w:p>
    <w:p w:rsidR="00287945" w:rsidRDefault="00287945" w:rsidP="00A518AB">
      <w:pPr>
        <w:autoSpaceDE w:val="0"/>
        <w:autoSpaceDN w:val="0"/>
        <w:adjustRightInd w:val="0"/>
        <w:jc w:val="right"/>
      </w:pPr>
    </w:p>
    <w:p w:rsidR="00A518AB" w:rsidRPr="005405B7" w:rsidRDefault="00A518AB" w:rsidP="00B417CD">
      <w:pPr>
        <w:pStyle w:val="aa"/>
        <w:jc w:val="right"/>
      </w:pPr>
      <w:r w:rsidRPr="005405B7">
        <w:lastRenderedPageBreak/>
        <w:t xml:space="preserve">Приложение 1 к Порядку  </w:t>
      </w:r>
    </w:p>
    <w:p w:rsidR="00A518AB" w:rsidRPr="007909BF" w:rsidRDefault="00A518AB" w:rsidP="00A518AB">
      <w:pPr>
        <w:jc w:val="right"/>
        <w:rPr>
          <w:sz w:val="28"/>
          <w:szCs w:val="28"/>
        </w:rPr>
      </w:pPr>
    </w:p>
    <w:p w:rsidR="00A518AB" w:rsidRPr="00A518AB" w:rsidRDefault="00A518AB" w:rsidP="00A518AB">
      <w:pPr>
        <w:jc w:val="center"/>
        <w:rPr>
          <w:sz w:val="22"/>
          <w:szCs w:val="22"/>
        </w:rPr>
      </w:pPr>
      <w:r w:rsidRPr="00A518AB">
        <w:rPr>
          <w:sz w:val="22"/>
          <w:szCs w:val="22"/>
        </w:rPr>
        <w:t>Примерная форма обращения о согласовании</w:t>
      </w:r>
    </w:p>
    <w:p w:rsidR="00A518AB" w:rsidRPr="00A518AB" w:rsidRDefault="00A518AB" w:rsidP="00A518AB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A518AB">
        <w:rPr>
          <w:sz w:val="22"/>
          <w:szCs w:val="22"/>
        </w:rPr>
        <w:t>решения об осуществлении закупки у единственного поставщика (подрядчика, исполнителя).</w:t>
      </w:r>
    </w:p>
    <w:p w:rsidR="00A518AB" w:rsidRPr="00A518AB" w:rsidRDefault="00A518AB" w:rsidP="00A518AB">
      <w:pPr>
        <w:framePr w:w="3801" w:h="683" w:hSpace="180" w:wrap="auto" w:vAnchor="text" w:hAnchor="page" w:x="1346" w:y="5"/>
        <w:jc w:val="center"/>
        <w:rPr>
          <w:sz w:val="22"/>
          <w:szCs w:val="22"/>
        </w:rPr>
      </w:pPr>
    </w:p>
    <w:p w:rsidR="00A518AB" w:rsidRPr="00A518AB" w:rsidRDefault="00A518AB" w:rsidP="00A518AB">
      <w:pPr>
        <w:framePr w:w="3801" w:h="683" w:hSpace="180" w:wrap="auto" w:vAnchor="text" w:hAnchor="page" w:x="1346" w:y="5"/>
        <w:jc w:val="center"/>
        <w:rPr>
          <w:sz w:val="22"/>
          <w:szCs w:val="22"/>
        </w:rPr>
      </w:pPr>
      <w:r w:rsidRPr="00A518AB">
        <w:rPr>
          <w:sz w:val="22"/>
          <w:szCs w:val="22"/>
        </w:rPr>
        <w:t>(на бланке субъекта обращения)</w:t>
      </w:r>
    </w:p>
    <w:p w:rsidR="00A518AB" w:rsidRPr="00A518AB" w:rsidRDefault="00A518AB" w:rsidP="00A518A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18AB" w:rsidRPr="00A518AB" w:rsidRDefault="00A518AB" w:rsidP="00A518AB">
      <w:pPr>
        <w:jc w:val="right"/>
        <w:rPr>
          <w:sz w:val="22"/>
          <w:szCs w:val="22"/>
        </w:rPr>
      </w:pPr>
    </w:p>
    <w:p w:rsidR="00A518AB" w:rsidRPr="00A518AB" w:rsidRDefault="00A518AB" w:rsidP="00A518AB">
      <w:pPr>
        <w:jc w:val="center"/>
        <w:rPr>
          <w:sz w:val="22"/>
          <w:szCs w:val="22"/>
        </w:rPr>
      </w:pPr>
    </w:p>
    <w:p w:rsidR="00A518AB" w:rsidRPr="00A518AB" w:rsidRDefault="00A518AB" w:rsidP="00A518AB">
      <w:pPr>
        <w:jc w:val="right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Председателю</w:t>
      </w:r>
    </w:p>
    <w:p w:rsidR="00A518AB" w:rsidRPr="00A518AB" w:rsidRDefault="00A518AB" w:rsidP="00A518AB">
      <w:pPr>
        <w:jc w:val="right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                        Контрольно-счетной комиссии </w:t>
      </w:r>
    </w:p>
    <w:p w:rsidR="00A518AB" w:rsidRDefault="00A518AB" w:rsidP="00A518AB">
      <w:pPr>
        <w:jc w:val="right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                                            городского поселения </w:t>
      </w:r>
      <w:proofErr w:type="spellStart"/>
      <w:r w:rsidRPr="00A518AB">
        <w:rPr>
          <w:sz w:val="22"/>
          <w:szCs w:val="22"/>
        </w:rPr>
        <w:t>Рощинский</w:t>
      </w:r>
      <w:proofErr w:type="spellEnd"/>
    </w:p>
    <w:p w:rsidR="00A518AB" w:rsidRPr="00A518AB" w:rsidRDefault="00A518AB" w:rsidP="00A518AB">
      <w:pPr>
        <w:jc w:val="right"/>
        <w:rPr>
          <w:sz w:val="22"/>
          <w:szCs w:val="22"/>
        </w:rPr>
      </w:pPr>
      <w:r w:rsidRPr="00A518AB">
        <w:rPr>
          <w:sz w:val="22"/>
          <w:szCs w:val="22"/>
        </w:rPr>
        <w:t xml:space="preserve"> муниципального района </w:t>
      </w:r>
      <w:proofErr w:type="gramStart"/>
      <w:r w:rsidRPr="00A518AB">
        <w:rPr>
          <w:sz w:val="22"/>
          <w:szCs w:val="22"/>
        </w:rPr>
        <w:t>Волжский</w:t>
      </w:r>
      <w:proofErr w:type="gramEnd"/>
    </w:p>
    <w:p w:rsidR="00A518AB" w:rsidRPr="00A518AB" w:rsidRDefault="00A518AB" w:rsidP="00A518AB">
      <w:pPr>
        <w:jc w:val="right"/>
        <w:rPr>
          <w:sz w:val="22"/>
          <w:szCs w:val="22"/>
        </w:rPr>
      </w:pPr>
      <w:r w:rsidRPr="00A518AB">
        <w:rPr>
          <w:sz w:val="22"/>
          <w:szCs w:val="22"/>
        </w:rPr>
        <w:t xml:space="preserve"> Самарской области</w:t>
      </w:r>
    </w:p>
    <w:p w:rsidR="00A518AB" w:rsidRPr="00A518AB" w:rsidRDefault="00A518AB" w:rsidP="00A518AB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</w:t>
      </w:r>
      <w:r w:rsidRPr="00A518AB">
        <w:rPr>
          <w:sz w:val="22"/>
          <w:szCs w:val="22"/>
        </w:rPr>
        <w:t>_______________________________</w:t>
      </w:r>
    </w:p>
    <w:p w:rsidR="00A518AB" w:rsidRPr="00A518AB" w:rsidRDefault="00A518AB" w:rsidP="00A518AB">
      <w:pPr>
        <w:jc w:val="center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                                       </w:t>
      </w:r>
      <w:r w:rsidRPr="00A518AB">
        <w:rPr>
          <w:sz w:val="22"/>
          <w:szCs w:val="22"/>
        </w:rPr>
        <w:tab/>
      </w:r>
      <w:r w:rsidRPr="00A518AB">
        <w:rPr>
          <w:sz w:val="22"/>
          <w:szCs w:val="22"/>
        </w:rPr>
        <w:tab/>
      </w:r>
      <w:r w:rsidRPr="00A518AB">
        <w:rPr>
          <w:sz w:val="22"/>
          <w:szCs w:val="22"/>
        </w:rPr>
        <w:tab/>
        <w:t>(инициалы и фамилия)</w:t>
      </w:r>
    </w:p>
    <w:p w:rsidR="00A518AB" w:rsidRDefault="00A518AB" w:rsidP="00A518AB">
      <w:pPr>
        <w:jc w:val="center"/>
        <w:rPr>
          <w:sz w:val="22"/>
          <w:szCs w:val="22"/>
        </w:rPr>
      </w:pPr>
    </w:p>
    <w:p w:rsidR="0025457A" w:rsidRDefault="0025457A" w:rsidP="00A518AB">
      <w:pPr>
        <w:jc w:val="center"/>
        <w:rPr>
          <w:sz w:val="22"/>
          <w:szCs w:val="22"/>
        </w:rPr>
      </w:pPr>
    </w:p>
    <w:p w:rsidR="0025457A" w:rsidRPr="00A518AB" w:rsidRDefault="0025457A" w:rsidP="00A518AB">
      <w:pPr>
        <w:jc w:val="center"/>
        <w:rPr>
          <w:sz w:val="22"/>
          <w:szCs w:val="22"/>
        </w:rPr>
      </w:pPr>
    </w:p>
    <w:p w:rsidR="00A518AB" w:rsidRPr="00A518AB" w:rsidRDefault="00A518AB" w:rsidP="00A518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518AB">
        <w:rPr>
          <w:sz w:val="22"/>
          <w:szCs w:val="22"/>
        </w:rPr>
        <w:t>Прошу согласовать возможность заключения контракта в связи с признанием несостоявшимся__________________________________________________________________________________________________________________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</w:t>
      </w:r>
    </w:p>
    <w:p w:rsidR="00A518AB" w:rsidRPr="00A518AB" w:rsidRDefault="00A518AB" w:rsidP="00A518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518AB">
        <w:rPr>
          <w:sz w:val="22"/>
          <w:szCs w:val="22"/>
        </w:rPr>
        <w:t xml:space="preserve">(открытого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 </w:t>
      </w:r>
      <w:proofErr w:type="gramStart"/>
      <w:r w:rsidRPr="00A518AB">
        <w:rPr>
          <w:sz w:val="22"/>
          <w:szCs w:val="22"/>
        </w:rPr>
        <w:t>на</w:t>
      </w:r>
      <w:proofErr w:type="gramEnd"/>
      <w:r w:rsidRPr="00A518AB">
        <w:rPr>
          <w:sz w:val="22"/>
          <w:szCs w:val="22"/>
        </w:rPr>
        <w:t xml:space="preserve"> </w:t>
      </w:r>
    </w:p>
    <w:p w:rsidR="00A518AB" w:rsidRPr="00A518AB" w:rsidRDefault="00A518AB" w:rsidP="00A518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18AB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________________</w:t>
      </w:r>
      <w:r w:rsidRPr="00A518AB">
        <w:rPr>
          <w:sz w:val="22"/>
          <w:szCs w:val="22"/>
        </w:rPr>
        <w:t>, (предмет, № и дата извещения 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</w:t>
      </w:r>
    </w:p>
    <w:p w:rsidR="00A518AB" w:rsidRPr="00A518AB" w:rsidRDefault="00A518AB" w:rsidP="00A518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18AB">
        <w:rPr>
          <w:sz w:val="22"/>
          <w:szCs w:val="22"/>
        </w:rPr>
        <w:t>__________________________________________________________________________________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(протокол № и дата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предложений) с единственным поставщиком (подрядчиком, исполнителем)__________________________________________________</w:t>
      </w:r>
      <w:r>
        <w:rPr>
          <w:sz w:val="22"/>
          <w:szCs w:val="22"/>
        </w:rPr>
        <w:t>________________</w:t>
      </w:r>
      <w:r w:rsidRPr="00A518AB">
        <w:rPr>
          <w:sz w:val="22"/>
          <w:szCs w:val="22"/>
        </w:rPr>
        <w:t xml:space="preserve"> 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                          (наименование, местонахождение, ИНН)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На</w:t>
      </w:r>
      <w:r w:rsidRPr="00A518AB">
        <w:rPr>
          <w:sz w:val="22"/>
          <w:szCs w:val="22"/>
        </w:rPr>
        <w:tab/>
        <w:t>основании _______________________________________________________________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                           (указывается соответствующий пункт и статья Закона № 44-ФЗ)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проведенного ______________________________________________________</w:t>
      </w:r>
      <w:r>
        <w:rPr>
          <w:sz w:val="22"/>
          <w:szCs w:val="22"/>
        </w:rPr>
        <w:t>_____________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________________________________________________________________.</w:t>
      </w:r>
    </w:p>
    <w:p w:rsidR="00A518AB" w:rsidRPr="00A518AB" w:rsidRDefault="00A518AB" w:rsidP="00A518AB">
      <w:pPr>
        <w:jc w:val="center"/>
        <w:rPr>
          <w:sz w:val="22"/>
          <w:szCs w:val="22"/>
        </w:rPr>
      </w:pPr>
      <w:r w:rsidRPr="00A518AB">
        <w:rPr>
          <w:sz w:val="22"/>
          <w:szCs w:val="22"/>
        </w:rPr>
        <w:t xml:space="preserve">                       (наименование субъекта обращения, местонахождение, ИНН)</w:t>
      </w:r>
    </w:p>
    <w:p w:rsidR="00A518AB" w:rsidRPr="00A518AB" w:rsidRDefault="00A518AB" w:rsidP="00A518AB">
      <w:pPr>
        <w:ind w:firstLine="709"/>
        <w:jc w:val="both"/>
        <w:rPr>
          <w:sz w:val="22"/>
          <w:szCs w:val="22"/>
        </w:rPr>
      </w:pPr>
      <w:r w:rsidRPr="00A518AB">
        <w:rPr>
          <w:sz w:val="22"/>
          <w:szCs w:val="22"/>
        </w:rPr>
        <w:t xml:space="preserve">К обращению прилагаются следующие документы (субъект обращения перечисляет все документы с указанием их количества (в соответствии с п. </w:t>
      </w:r>
      <w:r w:rsidR="00287945">
        <w:rPr>
          <w:sz w:val="22"/>
          <w:szCs w:val="22"/>
        </w:rPr>
        <w:t>2.9.</w:t>
      </w:r>
      <w:r w:rsidRPr="009D4A21">
        <w:rPr>
          <w:sz w:val="22"/>
          <w:szCs w:val="22"/>
        </w:rPr>
        <w:t xml:space="preserve"> настоящего Порядка</w:t>
      </w:r>
      <w:r w:rsidRPr="00A518AB">
        <w:rPr>
          <w:sz w:val="22"/>
          <w:szCs w:val="22"/>
        </w:rPr>
        <w:t>))</w:t>
      </w:r>
    </w:p>
    <w:p w:rsidR="00A518AB" w:rsidRPr="00A518AB" w:rsidRDefault="00A518AB" w:rsidP="00A518AB">
      <w:pPr>
        <w:ind w:firstLine="709"/>
        <w:rPr>
          <w:i/>
          <w:sz w:val="22"/>
          <w:szCs w:val="22"/>
        </w:rPr>
      </w:pPr>
      <w:r w:rsidRPr="00A518AB">
        <w:rPr>
          <w:i/>
          <w:sz w:val="22"/>
          <w:szCs w:val="22"/>
        </w:rPr>
        <w:t xml:space="preserve">пример  -  документация о закупке в 1-х экз. на ____ </w:t>
      </w:r>
      <w:proofErr w:type="gramStart"/>
      <w:r w:rsidRPr="00A518AB">
        <w:rPr>
          <w:i/>
          <w:sz w:val="22"/>
          <w:szCs w:val="22"/>
        </w:rPr>
        <w:t>л</w:t>
      </w:r>
      <w:proofErr w:type="gramEnd"/>
      <w:r w:rsidRPr="00A518AB">
        <w:rPr>
          <w:i/>
          <w:sz w:val="22"/>
          <w:szCs w:val="22"/>
        </w:rPr>
        <w:t xml:space="preserve">., </w:t>
      </w:r>
    </w:p>
    <w:p w:rsidR="00A518AB" w:rsidRPr="00A518AB" w:rsidRDefault="00A518AB" w:rsidP="00A518AB">
      <w:pPr>
        <w:ind w:firstLine="709"/>
        <w:rPr>
          <w:sz w:val="22"/>
          <w:szCs w:val="22"/>
        </w:rPr>
      </w:pPr>
      <w:r w:rsidRPr="00A518AB">
        <w:rPr>
          <w:i/>
          <w:sz w:val="22"/>
          <w:szCs w:val="22"/>
        </w:rPr>
        <w:t xml:space="preserve">извещение о закупке на ___ </w:t>
      </w:r>
      <w:proofErr w:type="gramStart"/>
      <w:r w:rsidRPr="00A518AB">
        <w:rPr>
          <w:i/>
          <w:sz w:val="22"/>
          <w:szCs w:val="22"/>
        </w:rPr>
        <w:t>л</w:t>
      </w:r>
      <w:proofErr w:type="gramEnd"/>
      <w:r w:rsidRPr="00A518AB">
        <w:rPr>
          <w:sz w:val="22"/>
          <w:szCs w:val="22"/>
        </w:rPr>
        <w:t>.)</w:t>
      </w:r>
      <w:r w:rsidRPr="00A518AB">
        <w:rPr>
          <w:i/>
          <w:sz w:val="22"/>
          <w:szCs w:val="22"/>
        </w:rPr>
        <w:t>.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Должность</w:t>
      </w:r>
      <w:r w:rsidRPr="00A518AB">
        <w:rPr>
          <w:sz w:val="22"/>
          <w:szCs w:val="22"/>
        </w:rPr>
        <w:tab/>
        <w:t>руководителя ___________________________</w:t>
      </w:r>
      <w:r w:rsidR="009D4A21">
        <w:rPr>
          <w:sz w:val="22"/>
          <w:szCs w:val="22"/>
        </w:rPr>
        <w:t>___________</w:t>
      </w:r>
      <w:r w:rsidRPr="00A518AB">
        <w:rPr>
          <w:sz w:val="22"/>
          <w:szCs w:val="22"/>
        </w:rPr>
        <w:t>субъекта обращения</w:t>
      </w:r>
      <w:r w:rsidRPr="00A518AB">
        <w:rPr>
          <w:sz w:val="22"/>
          <w:szCs w:val="22"/>
        </w:rPr>
        <w:tab/>
      </w:r>
      <w:r w:rsidRPr="00A518AB">
        <w:rPr>
          <w:sz w:val="22"/>
          <w:szCs w:val="22"/>
        </w:rPr>
        <w:tab/>
        <w:t xml:space="preserve">        </w:t>
      </w:r>
      <w:r w:rsidRPr="00A518AB">
        <w:rPr>
          <w:sz w:val="22"/>
          <w:szCs w:val="22"/>
        </w:rPr>
        <w:tab/>
        <w:t xml:space="preserve">              </w:t>
      </w:r>
      <w:r w:rsidR="009D4A21">
        <w:rPr>
          <w:sz w:val="22"/>
          <w:szCs w:val="22"/>
        </w:rPr>
        <w:t xml:space="preserve">               </w:t>
      </w:r>
      <w:r w:rsidRPr="00A518AB">
        <w:rPr>
          <w:sz w:val="22"/>
          <w:szCs w:val="22"/>
        </w:rPr>
        <w:t xml:space="preserve">    (инициалы, фамилия)                     (подпись)</w:t>
      </w:r>
      <w:r w:rsidRPr="00A518AB">
        <w:rPr>
          <w:sz w:val="22"/>
          <w:szCs w:val="22"/>
        </w:rPr>
        <w:tab/>
        <w:t xml:space="preserve">          </w:t>
      </w:r>
      <w:r w:rsidRPr="00A518AB">
        <w:rPr>
          <w:sz w:val="22"/>
          <w:szCs w:val="22"/>
        </w:rPr>
        <w:tab/>
      </w:r>
    </w:p>
    <w:p w:rsidR="00A518AB" w:rsidRPr="00A518AB" w:rsidRDefault="00A518AB" w:rsidP="00A518AB">
      <w:pPr>
        <w:jc w:val="both"/>
        <w:rPr>
          <w:sz w:val="22"/>
          <w:szCs w:val="22"/>
        </w:rPr>
      </w:pPr>
    </w:p>
    <w:p w:rsidR="00A518AB" w:rsidRPr="00A518AB" w:rsidRDefault="00A518AB" w:rsidP="00A518AB">
      <w:pPr>
        <w:jc w:val="both"/>
        <w:rPr>
          <w:sz w:val="22"/>
          <w:szCs w:val="22"/>
        </w:rPr>
      </w:pP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Инициалы и фамилия исполнителя документа.</w:t>
      </w:r>
    </w:p>
    <w:p w:rsidR="00A518AB" w:rsidRPr="00A518AB" w:rsidRDefault="00A518AB" w:rsidP="00A518AB">
      <w:pPr>
        <w:jc w:val="both"/>
        <w:rPr>
          <w:sz w:val="22"/>
          <w:szCs w:val="22"/>
        </w:rPr>
      </w:pPr>
      <w:r w:rsidRPr="00A518AB">
        <w:rPr>
          <w:sz w:val="22"/>
          <w:szCs w:val="22"/>
        </w:rPr>
        <w:t>Телефон исполнителя документа.</w:t>
      </w:r>
    </w:p>
    <w:p w:rsidR="00101C69" w:rsidRDefault="00101C69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Default="009D4A21" w:rsidP="00101C69">
      <w:pPr>
        <w:rPr>
          <w:sz w:val="22"/>
          <w:szCs w:val="22"/>
        </w:rPr>
      </w:pP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Приложение 2</w:t>
      </w:r>
      <w:r w:rsidRPr="009D4A21">
        <w:rPr>
          <w:sz w:val="22"/>
          <w:szCs w:val="22"/>
        </w:rPr>
        <w:t xml:space="preserve"> к Порядку </w:t>
      </w: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sz w:val="22"/>
          <w:szCs w:val="22"/>
        </w:rPr>
        <w:t>Примерная форма</w:t>
      </w:r>
      <w:r w:rsidRPr="009D4A21">
        <w:rPr>
          <w:rFonts w:eastAsia="Calibri"/>
          <w:sz w:val="22"/>
          <w:szCs w:val="22"/>
          <w:lang w:eastAsia="en-US"/>
        </w:rPr>
        <w:t xml:space="preserve"> обоснования соответствия единственного поставщика (подрядчика, исполнителя) требованиям закона и документации о закупке</w:t>
      </w:r>
    </w:p>
    <w:p w:rsidR="009D4A21" w:rsidRPr="009D4A21" w:rsidRDefault="009D4A21" w:rsidP="009D4A21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Приложение</w:t>
      </w: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9D4A21">
        <w:rPr>
          <w:rFonts w:eastAsia="Calibri"/>
          <w:sz w:val="22"/>
          <w:szCs w:val="22"/>
          <w:lang w:eastAsia="en-US"/>
        </w:rPr>
        <w:t>к обращению от «___» ______ 20___ г. № ___</w:t>
      </w: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          о согласовании заключения контракта</w:t>
      </w: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с единственным поставщиком </w:t>
      </w: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(подрядчиком, исполнителем)</w:t>
      </w:r>
    </w:p>
    <w:p w:rsidR="009D4A21" w:rsidRPr="009D4A21" w:rsidRDefault="009D4A21" w:rsidP="009D4A2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bCs/>
          <w:sz w:val="22"/>
          <w:szCs w:val="22"/>
          <w:lang w:eastAsia="en-US"/>
        </w:rPr>
        <w:t>ОБОСНОВАНИЕ</w:t>
      </w: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соответствия единственного поставщика (подрядчика, исполнителя)</w:t>
      </w:r>
    </w:p>
    <w:p w:rsidR="009D4A21" w:rsidRPr="009D4A21" w:rsidRDefault="009D4A21" w:rsidP="009D4A2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требованиям Закона № 44-ФЗ и документации о закупке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«___</w:t>
      </w:r>
      <w:r w:rsidR="0025457A">
        <w:rPr>
          <w:rFonts w:eastAsia="Calibri"/>
          <w:sz w:val="22"/>
          <w:szCs w:val="22"/>
          <w:lang w:eastAsia="en-US"/>
        </w:rPr>
        <w:t>»</w:t>
      </w:r>
      <w:r w:rsidRPr="009D4A21">
        <w:rPr>
          <w:rFonts w:eastAsia="Calibri"/>
          <w:sz w:val="22"/>
          <w:szCs w:val="22"/>
          <w:lang w:eastAsia="en-US"/>
        </w:rPr>
        <w:t>____</w:t>
      </w:r>
      <w:r w:rsidR="0025457A">
        <w:rPr>
          <w:rFonts w:eastAsia="Calibri"/>
          <w:sz w:val="22"/>
          <w:szCs w:val="22"/>
          <w:lang w:eastAsia="en-US"/>
        </w:rPr>
        <w:t>_______</w:t>
      </w:r>
      <w:r w:rsidRPr="009D4A21">
        <w:rPr>
          <w:rFonts w:eastAsia="Calibri"/>
          <w:sz w:val="22"/>
          <w:szCs w:val="22"/>
          <w:lang w:eastAsia="en-US"/>
        </w:rPr>
        <w:t xml:space="preserve"> определено________________________________________________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r w:rsidR="0025457A">
        <w:rPr>
          <w:rFonts w:eastAsia="Calibri"/>
          <w:sz w:val="22"/>
          <w:szCs w:val="22"/>
          <w:lang w:eastAsia="en-US"/>
        </w:rPr>
        <w:t>______________</w:t>
      </w:r>
      <w:r w:rsidRPr="009D4A21">
        <w:rPr>
          <w:rFonts w:eastAsia="Calibri"/>
          <w:sz w:val="22"/>
          <w:szCs w:val="22"/>
          <w:lang w:eastAsia="en-US"/>
        </w:rPr>
        <w:t xml:space="preserve"> 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    (наименование субъекта обращения)</w:t>
      </w:r>
    </w:p>
    <w:p w:rsidR="009D4A21" w:rsidRPr="009D4A21" w:rsidRDefault="009D4A21" w:rsidP="009D4A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в качестве единственного поставщика (подрядчика, исполнителя) для заключения контракта на поставку товара (выполнение работ, оказание услуг) </w:t>
      </w:r>
      <w:proofErr w:type="gramStart"/>
      <w:r w:rsidRPr="009D4A21">
        <w:rPr>
          <w:rFonts w:eastAsia="Calibri"/>
          <w:sz w:val="22"/>
          <w:szCs w:val="22"/>
          <w:lang w:eastAsia="en-US"/>
        </w:rPr>
        <w:t>по</w:t>
      </w:r>
      <w:proofErr w:type="gramEnd"/>
      <w:r w:rsidRPr="009D4A21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(наименование предмета контракта)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Основанием для заключения контракта является __________________________</w:t>
      </w:r>
      <w:r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(указать статью Закона № 44-ФЗ)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 извещение № 0000000000000000000, _______________________________ (</w:t>
      </w:r>
      <w:r w:rsidRPr="009D4A21">
        <w:rPr>
          <w:sz w:val="22"/>
          <w:szCs w:val="22"/>
        </w:rPr>
        <w:t>открытый конкурс, конкурс с ограниченным участием, двухэтапный конкурс, повторный конкурс, электронный аукцион, запрос котировок, запрос предложений)</w:t>
      </w:r>
      <w:r w:rsidRPr="009D4A21">
        <w:rPr>
          <w:rFonts w:eastAsia="Calibri"/>
          <w:sz w:val="22"/>
          <w:szCs w:val="22"/>
          <w:lang w:eastAsia="en-US"/>
        </w:rPr>
        <w:t xml:space="preserve">  признан несостоявшимся.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На основании ____________ Закона № 44-ФЗ в связи с тем, что 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                 (указать причину)</w:t>
      </w:r>
    </w:p>
    <w:p w:rsidR="009D4A21" w:rsidRPr="009D4A21" w:rsidRDefault="009D4A21" w:rsidP="009D4A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заявка признана соответствующей требованиям </w:t>
      </w:r>
      <w:hyperlink r:id="rId17" w:history="1">
        <w:r w:rsidRPr="009D4A21">
          <w:rPr>
            <w:rFonts w:eastAsia="Calibri"/>
            <w:sz w:val="22"/>
            <w:szCs w:val="22"/>
            <w:lang w:eastAsia="en-US"/>
          </w:rPr>
          <w:t>Закона</w:t>
        </w:r>
      </w:hyperlink>
      <w:r w:rsidRPr="009D4A21">
        <w:rPr>
          <w:rFonts w:eastAsia="Calibri"/>
          <w:sz w:val="22"/>
          <w:szCs w:val="22"/>
          <w:lang w:eastAsia="en-US"/>
        </w:rPr>
        <w:t xml:space="preserve"> № 44-ФЗ и документации о закупке.</w:t>
      </w:r>
    </w:p>
    <w:p w:rsidR="00360606" w:rsidRDefault="00360606" w:rsidP="009D4A21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Настоящим 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(наименование субъекта обращения)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уведомляет, что «____» соответствует требованиям законодательства о закупках и документации о закупке, а именно: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1) соответствует требованиям, установленным в соответствии с законодательством Российской Федерации к лицам, осуществляющим (поставку товара, выполнение работы, оказание услуги), </w:t>
      </w:r>
      <w:proofErr w:type="gramStart"/>
      <w:r w:rsidRPr="009D4A21">
        <w:rPr>
          <w:rFonts w:eastAsia="Calibri"/>
          <w:sz w:val="22"/>
          <w:szCs w:val="22"/>
          <w:lang w:eastAsia="en-US"/>
        </w:rPr>
        <w:t>являющихся</w:t>
      </w:r>
      <w:proofErr w:type="gramEnd"/>
      <w:r w:rsidRPr="009D4A21">
        <w:rPr>
          <w:rFonts w:eastAsia="Calibri"/>
          <w:sz w:val="22"/>
          <w:szCs w:val="22"/>
          <w:lang w:eastAsia="en-US"/>
        </w:rPr>
        <w:t xml:space="preserve"> объектом закупки  (подтверждается копией лицензии от ___.___.20___ № 000000 (при наличии));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2) правомочно заключать контракт;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3) в отношении «________________________________________________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 w:rsidRPr="009D4A21">
        <w:rPr>
          <w:rFonts w:eastAsia="Calibri"/>
          <w:sz w:val="22"/>
          <w:szCs w:val="22"/>
          <w:lang w:eastAsia="en-US"/>
        </w:rPr>
        <w:t>»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  (наименование поставщика (подрядчика, исполнителя))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не проводится процедура ликвидации и отсутствует решение арбитражного суда о признании несостоятельным (банкротом) и об открытии конкурсного производства;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4) деятельность «________________________________________________</w:t>
      </w:r>
      <w:r>
        <w:rPr>
          <w:rFonts w:eastAsia="Calibri"/>
          <w:sz w:val="22"/>
          <w:szCs w:val="22"/>
          <w:lang w:eastAsia="en-US"/>
        </w:rPr>
        <w:t>___________</w:t>
      </w:r>
      <w:r w:rsidRPr="009D4A21">
        <w:rPr>
          <w:rFonts w:eastAsia="Calibri"/>
          <w:sz w:val="22"/>
          <w:szCs w:val="22"/>
          <w:lang w:eastAsia="en-US"/>
        </w:rPr>
        <w:t>»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     (наименование поставщика (подрядчика, исполнителя))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не </w:t>
      </w:r>
      <w:proofErr w:type="gramStart"/>
      <w:r w:rsidRPr="009D4A21">
        <w:rPr>
          <w:rFonts w:eastAsia="Calibri"/>
          <w:sz w:val="22"/>
          <w:szCs w:val="22"/>
          <w:lang w:eastAsia="en-US"/>
        </w:rPr>
        <w:t>приостановлена</w:t>
      </w:r>
      <w:proofErr w:type="gramEnd"/>
      <w:r w:rsidRPr="009D4A21">
        <w:rPr>
          <w:rFonts w:eastAsia="Calibri"/>
          <w:sz w:val="22"/>
          <w:szCs w:val="22"/>
          <w:lang w:eastAsia="en-US"/>
        </w:rPr>
        <w:t xml:space="preserve"> в порядке, установленном Кодексом Российской Федерации об административных правонарушениях;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5) у   «__________________________________________________________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</w:t>
      </w:r>
      <w:r w:rsidRPr="009D4A21">
        <w:rPr>
          <w:rFonts w:eastAsia="Calibri"/>
          <w:sz w:val="22"/>
          <w:szCs w:val="22"/>
          <w:lang w:eastAsia="en-US"/>
        </w:rPr>
        <w:t>»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(наименование поставщика (подрядчика, исполнителя))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lastRenderedPageBreak/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6) сведения </w:t>
      </w:r>
      <w:proofErr w:type="gramStart"/>
      <w:r w:rsidRPr="009D4A21">
        <w:rPr>
          <w:rFonts w:eastAsia="Calibri"/>
          <w:sz w:val="22"/>
          <w:szCs w:val="22"/>
          <w:lang w:eastAsia="en-US"/>
        </w:rPr>
        <w:t>об</w:t>
      </w:r>
      <w:proofErr w:type="gramEnd"/>
      <w:r w:rsidRPr="009D4A21">
        <w:rPr>
          <w:rFonts w:eastAsia="Calibri"/>
          <w:sz w:val="22"/>
          <w:szCs w:val="22"/>
          <w:lang w:eastAsia="en-US"/>
        </w:rPr>
        <w:t xml:space="preserve"> «________________________________________________</w:t>
      </w:r>
      <w:r w:rsidR="00360606">
        <w:rPr>
          <w:rFonts w:eastAsia="Calibri"/>
          <w:sz w:val="22"/>
          <w:szCs w:val="22"/>
          <w:lang w:eastAsia="en-US"/>
        </w:rPr>
        <w:t>____________</w:t>
      </w:r>
      <w:r w:rsidRPr="009D4A21">
        <w:rPr>
          <w:rFonts w:eastAsia="Calibri"/>
          <w:sz w:val="22"/>
          <w:szCs w:val="22"/>
          <w:lang w:eastAsia="en-US"/>
        </w:rPr>
        <w:t>»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                 (наименование поставщика (подрядчика, исполнителя))</w:t>
      </w:r>
    </w:p>
    <w:p w:rsidR="009D4A21" w:rsidRPr="009D4A21" w:rsidRDefault="009D4A21" w:rsidP="009D4A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(в том числе информация об учредителях, генеральном директоре) отсутствуют в реестре недобросовестных поставщиков (подрядчиков, исполнителей);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7)</w:t>
      </w:r>
      <w:r w:rsidR="00360606">
        <w:rPr>
          <w:rFonts w:eastAsia="Calibri"/>
          <w:sz w:val="22"/>
          <w:szCs w:val="22"/>
          <w:lang w:eastAsia="en-US"/>
        </w:rPr>
        <w:tab/>
      </w:r>
      <w:r w:rsidRPr="009D4A21">
        <w:rPr>
          <w:rFonts w:eastAsia="Calibri"/>
          <w:sz w:val="22"/>
          <w:szCs w:val="22"/>
          <w:lang w:eastAsia="en-US"/>
        </w:rPr>
        <w:t>у генерального директора и главного бухгалтера «_________________________________________________________________</w:t>
      </w:r>
      <w:r w:rsidR="00360606">
        <w:rPr>
          <w:rFonts w:eastAsia="Calibri"/>
          <w:sz w:val="22"/>
          <w:szCs w:val="22"/>
          <w:lang w:eastAsia="en-US"/>
        </w:rPr>
        <w:t>____________</w:t>
      </w:r>
      <w:r w:rsidRPr="009D4A21">
        <w:rPr>
          <w:rFonts w:eastAsia="Calibri"/>
          <w:sz w:val="22"/>
          <w:szCs w:val="22"/>
          <w:lang w:eastAsia="en-US"/>
        </w:rPr>
        <w:t>»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 xml:space="preserve">                         (наименование поставщика (подрядчика, исполнителя))</w:t>
      </w:r>
    </w:p>
    <w:p w:rsidR="009D4A21" w:rsidRPr="009D4A21" w:rsidRDefault="009D4A21" w:rsidP="009D4A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отсутствует судимость за преступления в сфере экономики, в отношении них не применялись наказания в виде лишения права занимать определенные должности или заниматься определенной деятельностью.</w:t>
      </w:r>
    </w:p>
    <w:p w:rsidR="009D4A21" w:rsidRPr="009D4A21" w:rsidRDefault="009D4A21" w:rsidP="009D4A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D4A21">
        <w:rPr>
          <w:rFonts w:eastAsia="Calibri"/>
          <w:sz w:val="22"/>
          <w:szCs w:val="22"/>
          <w:lang w:eastAsia="en-US"/>
        </w:rPr>
        <w:t>При установлении субъектом обращения в документации о закупке дополнительных требований к поставщику (подрядчику, исполнителю) в соответствии с ч. 2 ст. 31 Закона № 44-ФЗ субъект обращения в настоящем Обосновании подтверждает его соответствие этим требованиям.</w:t>
      </w:r>
    </w:p>
    <w:p w:rsidR="009D4A21" w:rsidRPr="009D4A21" w:rsidRDefault="009D4A21" w:rsidP="009D4A2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4A21" w:rsidRPr="009D4A21" w:rsidTr="00653C30">
        <w:tc>
          <w:tcPr>
            <w:tcW w:w="3794" w:type="dxa"/>
            <w:shd w:val="clear" w:color="auto" w:fill="auto"/>
          </w:tcPr>
          <w:p w:rsidR="009D4A21" w:rsidRPr="009D4A21" w:rsidRDefault="009D4A21" w:rsidP="00653C30"/>
          <w:tbl>
            <w:tblPr>
              <w:tblW w:w="4603" w:type="dxa"/>
              <w:tblInd w:w="7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9D4A21" w:rsidRPr="009D4A21" w:rsidTr="00653C30">
              <w:tc>
                <w:tcPr>
                  <w:tcW w:w="4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  <w:r w:rsidRPr="009D4A21">
                    <w:rPr>
                      <w:sz w:val="22"/>
                      <w:szCs w:val="22"/>
                    </w:rPr>
                    <w:t>Работник контрактной службы/контрактный управляющий</w:t>
                  </w:r>
                </w:p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9D4A21" w:rsidRPr="009D4A21" w:rsidTr="00653C30">
              <w:tc>
                <w:tcPr>
                  <w:tcW w:w="4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  <w:r w:rsidRPr="009D4A21">
                    <w:rPr>
                      <w:sz w:val="22"/>
                      <w:szCs w:val="22"/>
                    </w:rPr>
                    <w:t>(должность)</w:t>
                  </w:r>
                </w:p>
              </w:tc>
            </w:tr>
          </w:tbl>
          <w:p w:rsidR="009D4A21" w:rsidRPr="009D4A21" w:rsidRDefault="009D4A21" w:rsidP="00653C30">
            <w:pPr>
              <w:autoSpaceDE w:val="0"/>
              <w:autoSpaceDN w:val="0"/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170"/>
              <w:gridCol w:w="2232"/>
              <w:gridCol w:w="170"/>
            </w:tblGrid>
            <w:tr w:rsidR="009D4A21" w:rsidRPr="009D4A21" w:rsidTr="00653C30"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right"/>
                  </w:pPr>
                  <w:r w:rsidRPr="009D4A21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</w:pPr>
                  <w:r w:rsidRPr="009D4A21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9D4A21" w:rsidRPr="009D4A21" w:rsidTr="00653C30">
              <w:tc>
                <w:tcPr>
                  <w:tcW w:w="46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  <w:r w:rsidRPr="009D4A21">
                    <w:rPr>
                      <w:sz w:val="22"/>
                      <w:szCs w:val="22"/>
                    </w:rPr>
                    <w:t>(подпись/расшифровка подписи)</w:t>
                  </w:r>
                </w:p>
              </w:tc>
            </w:tr>
          </w:tbl>
          <w:p w:rsidR="009D4A21" w:rsidRPr="009D4A21" w:rsidRDefault="009D4A21" w:rsidP="00653C30">
            <w:pPr>
              <w:autoSpaceDE w:val="0"/>
              <w:autoSpaceDN w:val="0"/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397"/>
              <w:gridCol w:w="255"/>
              <w:gridCol w:w="1985"/>
              <w:gridCol w:w="397"/>
              <w:gridCol w:w="369"/>
              <w:gridCol w:w="397"/>
            </w:tblGrid>
            <w:tr w:rsidR="009D4A21" w:rsidRPr="009D4A21" w:rsidTr="00653C30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right"/>
                  </w:pPr>
                  <w:r w:rsidRPr="009D4A21">
                    <w:rPr>
                      <w:sz w:val="22"/>
                      <w:szCs w:val="22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</w:pPr>
                  <w:r w:rsidRPr="009D4A21"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  <w:jc w:val="right"/>
                  </w:pPr>
                  <w:r w:rsidRPr="009D4A2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4A21" w:rsidRPr="009D4A21" w:rsidRDefault="009D4A21" w:rsidP="00653C30">
                  <w:pPr>
                    <w:autoSpaceDE w:val="0"/>
                    <w:autoSpaceDN w:val="0"/>
                  </w:pPr>
                  <w:proofErr w:type="gramStart"/>
                  <w:r w:rsidRPr="009D4A21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D4A2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9D4A21" w:rsidRPr="009D4A21" w:rsidRDefault="009D4A21" w:rsidP="00653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4A21">
              <w:rPr>
                <w:sz w:val="22"/>
                <w:szCs w:val="22"/>
              </w:rPr>
              <w:t xml:space="preserve">                   Ф.И.О. исполнителя/контактный телефон</w:t>
            </w:r>
          </w:p>
          <w:p w:rsidR="009D4A21" w:rsidRPr="009D4A21" w:rsidRDefault="009D4A21" w:rsidP="00653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D4A21" w:rsidRPr="009D4A21" w:rsidRDefault="009D4A21" w:rsidP="00653C3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9D4A21" w:rsidRDefault="009D4A21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Pr="00360606" w:rsidRDefault="00360606" w:rsidP="003606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60606">
        <w:rPr>
          <w:rFonts w:ascii="Times New Roman" w:hAnsi="Times New Roman" w:cs="Times New Roman"/>
          <w:sz w:val="22"/>
          <w:szCs w:val="22"/>
        </w:rPr>
        <w:t>Приложение 3 к Порядку</w:t>
      </w:r>
    </w:p>
    <w:p w:rsidR="00360606" w:rsidRPr="00360606" w:rsidRDefault="00360606" w:rsidP="0036060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6060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60606">
        <w:rPr>
          <w:sz w:val="22"/>
          <w:szCs w:val="22"/>
        </w:rPr>
        <w:t>Примерная форма документа о согласии поставщика (подрядчика, исполнителя) заключить контракт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60606" w:rsidRPr="00360606" w:rsidRDefault="00360606" w:rsidP="00360606">
      <w:pPr>
        <w:autoSpaceDE w:val="0"/>
        <w:autoSpaceDN w:val="0"/>
        <w:adjustRightInd w:val="0"/>
        <w:ind w:firstLine="540"/>
        <w:outlineLvl w:val="0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(на бланке поставщика (подрядчика, исполнителя))</w:t>
      </w:r>
    </w:p>
    <w:p w:rsidR="00360606" w:rsidRPr="00360606" w:rsidRDefault="00360606" w:rsidP="0036060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60606" w:rsidRPr="00360606" w:rsidTr="00360606">
        <w:trPr>
          <w:jc w:val="right"/>
        </w:trPr>
        <w:tc>
          <w:tcPr>
            <w:tcW w:w="4361" w:type="dxa"/>
            <w:shd w:val="clear" w:color="auto" w:fill="auto"/>
          </w:tcPr>
          <w:p w:rsidR="00360606" w:rsidRPr="00360606" w:rsidRDefault="00360606" w:rsidP="00653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0606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  <w:p w:rsidR="00360606" w:rsidRPr="00360606" w:rsidRDefault="00360606" w:rsidP="00653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0606">
              <w:rPr>
                <w:rFonts w:eastAsia="Calibri"/>
                <w:sz w:val="22"/>
                <w:szCs w:val="22"/>
                <w:lang w:eastAsia="en-US"/>
              </w:rPr>
              <w:t>(наименование субъекта обращения)</w:t>
            </w:r>
          </w:p>
          <w:p w:rsidR="00360606" w:rsidRPr="00360606" w:rsidRDefault="00360606" w:rsidP="00653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0606">
              <w:rPr>
                <w:rFonts w:eastAsia="Calibri"/>
                <w:sz w:val="22"/>
                <w:szCs w:val="22"/>
                <w:lang w:eastAsia="en-US"/>
              </w:rPr>
              <w:t>адрес: _____________________,</w:t>
            </w:r>
          </w:p>
          <w:p w:rsidR="00360606" w:rsidRPr="00360606" w:rsidRDefault="00360606" w:rsidP="00653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0606">
              <w:rPr>
                <w:rFonts w:eastAsia="Calibri"/>
                <w:sz w:val="22"/>
                <w:szCs w:val="22"/>
                <w:lang w:eastAsia="en-US"/>
              </w:rPr>
              <w:t xml:space="preserve">телефон: __________________, </w:t>
            </w:r>
          </w:p>
          <w:p w:rsidR="00360606" w:rsidRPr="00360606" w:rsidRDefault="00360606" w:rsidP="00653C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0606">
              <w:rPr>
                <w:rFonts w:eastAsia="Calibri"/>
                <w:sz w:val="22"/>
                <w:szCs w:val="22"/>
                <w:lang w:eastAsia="en-US"/>
              </w:rPr>
              <w:t>факс: ______________________,</w:t>
            </w:r>
          </w:p>
          <w:p w:rsidR="00360606" w:rsidRPr="00360606" w:rsidRDefault="00360606" w:rsidP="00653C3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СОГЛАСИЕ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поставщика (подрядчика, исполнителя)  на заключение контракта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«___»_______ ____ </w:t>
      </w:r>
      <w:proofErr w:type="gramStart"/>
      <w:r w:rsidRPr="00360606">
        <w:rPr>
          <w:rFonts w:eastAsia="Calibri"/>
          <w:sz w:val="22"/>
          <w:szCs w:val="22"/>
          <w:lang w:eastAsia="en-US"/>
        </w:rPr>
        <w:t>г</w:t>
      </w:r>
      <w:proofErr w:type="gramEnd"/>
      <w:r w:rsidRPr="00360606">
        <w:rPr>
          <w:rFonts w:eastAsia="Calibri"/>
          <w:sz w:val="22"/>
          <w:szCs w:val="22"/>
          <w:lang w:eastAsia="en-US"/>
        </w:rPr>
        <w:t>.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</w:t>
      </w:r>
      <w:r w:rsidRPr="00360606">
        <w:rPr>
          <w:rFonts w:eastAsia="Calibri"/>
          <w:sz w:val="22"/>
          <w:szCs w:val="22"/>
          <w:lang w:eastAsia="en-US"/>
        </w:rPr>
        <w:t>, в лице директора 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______________________________________________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>(</w:t>
      </w:r>
      <w:r w:rsidRPr="00360606">
        <w:rPr>
          <w:rFonts w:eastAsia="Calibri"/>
          <w:sz w:val="22"/>
          <w:szCs w:val="22"/>
          <w:lang w:eastAsia="en-US"/>
        </w:rPr>
        <w:t>(</w:t>
      </w:r>
      <w:r w:rsidRPr="00360606">
        <w:rPr>
          <w:sz w:val="22"/>
          <w:szCs w:val="22"/>
        </w:rPr>
        <w:t>наименование поставщика</w:t>
      </w:r>
      <w:r w:rsidRPr="00360606">
        <w:rPr>
          <w:rFonts w:eastAsia="Calibri"/>
          <w:sz w:val="22"/>
          <w:szCs w:val="22"/>
          <w:lang w:eastAsia="en-US"/>
        </w:rPr>
        <w:t xml:space="preserve">  (Ф.И.О.)(подрядчика, исполнителя))</w:t>
      </w:r>
      <w:proofErr w:type="gramEnd"/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действующего на основании ____________</w:t>
      </w:r>
      <w:r>
        <w:rPr>
          <w:rFonts w:eastAsia="Calibri"/>
          <w:sz w:val="22"/>
          <w:szCs w:val="22"/>
          <w:lang w:eastAsia="en-US"/>
        </w:rPr>
        <w:t>__________________________</w:t>
      </w:r>
      <w:r w:rsidRPr="00360606">
        <w:rPr>
          <w:rFonts w:eastAsia="Calibri"/>
          <w:sz w:val="22"/>
          <w:szCs w:val="22"/>
          <w:lang w:eastAsia="en-US"/>
        </w:rPr>
        <w:t xml:space="preserve">, именуемый в дальнейшем «Поставщик (подрядчик, исполнитель»), настоящим дает согласие на заключение контракта </w:t>
      </w:r>
      <w:proofErr w:type="gramStart"/>
      <w:r w:rsidRPr="00360606">
        <w:rPr>
          <w:rFonts w:eastAsia="Calibri"/>
          <w:sz w:val="22"/>
          <w:szCs w:val="22"/>
          <w:lang w:eastAsia="en-US"/>
        </w:rPr>
        <w:t>с</w:t>
      </w:r>
      <w:proofErr w:type="gramEnd"/>
      <w:r w:rsidRPr="00360606">
        <w:rPr>
          <w:rFonts w:eastAsia="Calibri"/>
          <w:sz w:val="22"/>
          <w:szCs w:val="22"/>
          <w:lang w:eastAsia="en-US"/>
        </w:rPr>
        <w:t xml:space="preserve"> ___________________________</w:t>
      </w:r>
      <w:r>
        <w:rPr>
          <w:rFonts w:eastAsia="Calibri"/>
          <w:sz w:val="22"/>
          <w:szCs w:val="22"/>
          <w:lang w:eastAsia="en-US"/>
        </w:rPr>
        <w:t>___________________________________________</w:t>
      </w:r>
      <w:r w:rsidRPr="00360606">
        <w:rPr>
          <w:rFonts w:eastAsia="Calibri"/>
          <w:sz w:val="22"/>
          <w:szCs w:val="22"/>
          <w:lang w:eastAsia="en-US"/>
        </w:rPr>
        <w:t>, именуемое в дальнейшем «__________</w:t>
      </w:r>
      <w:r>
        <w:rPr>
          <w:rFonts w:eastAsia="Calibri"/>
          <w:sz w:val="22"/>
          <w:szCs w:val="22"/>
          <w:lang w:eastAsia="en-US"/>
        </w:rPr>
        <w:t>_____</w:t>
      </w:r>
      <w:r w:rsidRPr="00360606">
        <w:rPr>
          <w:rFonts w:eastAsia="Calibri"/>
          <w:sz w:val="22"/>
          <w:szCs w:val="22"/>
          <w:lang w:eastAsia="en-US"/>
        </w:rPr>
        <w:t>», в л</w:t>
      </w:r>
      <w:r>
        <w:rPr>
          <w:rFonts w:eastAsia="Calibri"/>
          <w:sz w:val="22"/>
          <w:szCs w:val="22"/>
          <w:lang w:eastAsia="en-US"/>
        </w:rPr>
        <w:t>ице ______________________________________________________________________________</w:t>
      </w:r>
      <w:r w:rsidRPr="00360606">
        <w:rPr>
          <w:rFonts w:eastAsia="Calibri"/>
          <w:sz w:val="22"/>
          <w:szCs w:val="22"/>
          <w:lang w:eastAsia="en-US"/>
        </w:rPr>
        <w:t xml:space="preserve"> действующего на основании _____________</w:t>
      </w:r>
      <w:r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в связи с признанием </w:t>
      </w:r>
      <w:proofErr w:type="gramStart"/>
      <w:r w:rsidRPr="00360606">
        <w:rPr>
          <w:rFonts w:eastAsia="Calibri"/>
          <w:sz w:val="22"/>
          <w:szCs w:val="22"/>
          <w:lang w:eastAsia="en-US"/>
        </w:rPr>
        <w:t>несостоявшегося</w:t>
      </w:r>
      <w:proofErr w:type="gramEnd"/>
      <w:r w:rsidRPr="00360606">
        <w:rPr>
          <w:rFonts w:eastAsia="Calibri"/>
          <w:sz w:val="22"/>
          <w:szCs w:val="22"/>
          <w:lang w:eastAsia="en-US"/>
        </w:rPr>
        <w:t xml:space="preserve"> ___________________________________</w:t>
      </w:r>
      <w:r>
        <w:rPr>
          <w:rFonts w:eastAsia="Calibri"/>
          <w:sz w:val="22"/>
          <w:szCs w:val="22"/>
          <w:lang w:eastAsia="en-US"/>
        </w:rPr>
        <w:t>___________</w:t>
      </w:r>
      <w:r w:rsidRPr="00360606">
        <w:rPr>
          <w:rFonts w:eastAsia="Calibri"/>
          <w:sz w:val="22"/>
          <w:szCs w:val="22"/>
          <w:lang w:eastAsia="en-US"/>
        </w:rPr>
        <w:t>.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360606">
        <w:rPr>
          <w:sz w:val="22"/>
          <w:szCs w:val="22"/>
        </w:rPr>
        <w:t>(открытый конкурс, конкурс с ограниченным участием, двухэтапный конкурс, повторный конкурс, электронный аукцион, запрос котировок, запрос предложений, № и дата итогового протокола закупки)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Контракт заключается в соответствии с требованиями и условиями документации о закупке 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(наименование предмета </w:t>
      </w:r>
      <w:r w:rsidRPr="00360606">
        <w:rPr>
          <w:sz w:val="22"/>
          <w:szCs w:val="22"/>
        </w:rPr>
        <w:t>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</w:t>
      </w:r>
      <w:r w:rsidRPr="00360606">
        <w:rPr>
          <w:rFonts w:eastAsia="Calibri"/>
          <w:sz w:val="22"/>
          <w:szCs w:val="22"/>
          <w:lang w:eastAsia="en-US"/>
        </w:rPr>
        <w:t>, № и дата  извещения)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Цена контракта составляет ________</w:t>
      </w:r>
      <w:r>
        <w:rPr>
          <w:rFonts w:eastAsia="Calibri"/>
          <w:sz w:val="22"/>
          <w:szCs w:val="22"/>
          <w:lang w:eastAsia="en-US"/>
        </w:rPr>
        <w:t xml:space="preserve">_________ </w:t>
      </w:r>
      <w:r w:rsidRPr="00360606">
        <w:rPr>
          <w:rFonts w:eastAsia="Calibri"/>
          <w:sz w:val="22"/>
          <w:szCs w:val="22"/>
          <w:lang w:eastAsia="en-US"/>
        </w:rPr>
        <w:t>руб. и не превышает начальную (максимальную) цену контракта, указанную в извещении.</w:t>
      </w:r>
    </w:p>
    <w:p w:rsidR="00360606" w:rsidRPr="00360606" w:rsidRDefault="00360606" w:rsidP="003606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Руководитель  </w:t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360606">
        <w:rPr>
          <w:rFonts w:eastAsia="Calibri"/>
          <w:sz w:val="22"/>
          <w:szCs w:val="22"/>
          <w:lang w:eastAsia="en-US"/>
        </w:rPr>
        <w:t xml:space="preserve">_________________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Pr="00360606">
        <w:rPr>
          <w:rFonts w:eastAsia="Calibri"/>
          <w:sz w:val="22"/>
          <w:szCs w:val="22"/>
          <w:lang w:eastAsia="en-US"/>
        </w:rPr>
        <w:t xml:space="preserve">________________       </w:t>
      </w: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</w:t>
      </w:r>
      <w:proofErr w:type="gramStart"/>
      <w:r w:rsidRPr="00360606">
        <w:rPr>
          <w:rFonts w:eastAsia="Calibri"/>
          <w:sz w:val="22"/>
          <w:szCs w:val="22"/>
          <w:lang w:eastAsia="en-US"/>
        </w:rPr>
        <w:t xml:space="preserve">(наименование поставщика                                 (подпись и расшифровка) </w:t>
      </w:r>
      <w:r w:rsidRPr="00360606">
        <w:rPr>
          <w:sz w:val="22"/>
          <w:szCs w:val="22"/>
        </w:rPr>
        <w:t xml:space="preserve"> </w:t>
      </w:r>
      <w:proofErr w:type="gramEnd"/>
    </w:p>
    <w:p w:rsid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Default="00360606" w:rsidP="0036060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0606">
        <w:rPr>
          <w:rFonts w:eastAsia="Calibri"/>
          <w:sz w:val="22"/>
          <w:szCs w:val="22"/>
          <w:lang w:eastAsia="en-US"/>
        </w:rPr>
        <w:t>М.П.</w:t>
      </w:r>
      <w:r w:rsidRPr="00360606">
        <w:rPr>
          <w:sz w:val="22"/>
          <w:szCs w:val="22"/>
        </w:rPr>
        <w:t xml:space="preserve"> </w:t>
      </w:r>
    </w:p>
    <w:p w:rsidR="00360606" w:rsidRDefault="00360606" w:rsidP="003606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Default="00360606" w:rsidP="00101C69">
      <w:pPr>
        <w:rPr>
          <w:sz w:val="22"/>
          <w:szCs w:val="22"/>
        </w:rPr>
      </w:pPr>
    </w:p>
    <w:p w:rsidR="00360606" w:rsidRPr="00A330CC" w:rsidRDefault="00360606" w:rsidP="00360606">
      <w:pPr>
        <w:autoSpaceDE w:val="0"/>
        <w:autoSpaceDN w:val="0"/>
        <w:adjustRightInd w:val="0"/>
        <w:jc w:val="right"/>
      </w:pPr>
      <w:r w:rsidRPr="00A330CC">
        <w:rPr>
          <w:rFonts w:eastAsia="Calibri"/>
          <w:lang w:eastAsia="en-US"/>
        </w:rPr>
        <w:lastRenderedPageBreak/>
        <w:t xml:space="preserve">Приложение 4 </w:t>
      </w:r>
      <w:r w:rsidRPr="00A330CC">
        <w:t>к Порядку</w:t>
      </w:r>
    </w:p>
    <w:p w:rsidR="00360606" w:rsidRPr="00463C32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60606" w:rsidRDefault="00360606" w:rsidP="003606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233D">
        <w:rPr>
          <w:rFonts w:eastAsia="Calibri"/>
          <w:lang w:eastAsia="en-US"/>
        </w:rPr>
        <w:t>Примерная форма отчета субъекта обращения  о невозможности 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(подрядчика, исполнителя) для обеспечения муниципальных нужд</w:t>
      </w:r>
    </w:p>
    <w:p w:rsidR="00360606" w:rsidRDefault="00360606" w:rsidP="003606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Приложение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к обращению от «___» ______ 20___ г. № ___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              о согласовании заключения контракта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с единственным поставщиком 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(подрядчиком, исполнителем)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___________________________________________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(наименование субъекта обращения)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>адрес: _____________________________________,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                  телефон: _______________, факс: _____________,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360606">
        <w:rPr>
          <w:rFonts w:eastAsia="Calibri"/>
          <w:sz w:val="22"/>
          <w:szCs w:val="22"/>
          <w:lang w:eastAsia="en-US"/>
        </w:rPr>
        <w:t xml:space="preserve">                                                           адрес электронной почты: ____________________</w:t>
      </w:r>
    </w:p>
    <w:p w:rsidR="00360606" w:rsidRPr="00360606" w:rsidRDefault="00360606" w:rsidP="0036060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360606" w:rsidRPr="0056233D" w:rsidRDefault="00360606" w:rsidP="003606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233D">
        <w:rPr>
          <w:rFonts w:eastAsia="Calibri"/>
          <w:lang w:eastAsia="en-US"/>
        </w:rPr>
        <w:t xml:space="preserve">Отчет </w:t>
      </w:r>
    </w:p>
    <w:p w:rsidR="00360606" w:rsidRPr="0056233D" w:rsidRDefault="00360606" w:rsidP="003606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6233D">
        <w:rPr>
          <w:rFonts w:eastAsia="Calibri"/>
          <w:lang w:eastAsia="en-US"/>
        </w:rPr>
        <w:t>о невозможности (нецелесообразности) использования иных способов определения поставщика  (подрядчика, исполнителя), обоснование цены контракта и иных существенных условий исполнения контракта при осуществлении закупки у единственного поставщика  (подрядчика, исполнителя) для обеспечения муниципальных нужд</w:t>
      </w:r>
    </w:p>
    <w:p w:rsidR="00360606" w:rsidRPr="0056233D" w:rsidRDefault="00360606" w:rsidP="0036060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206" w:type="dxa"/>
        <w:tblCellSpacing w:w="5" w:type="nil"/>
        <w:tblInd w:w="-84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879"/>
        <w:gridCol w:w="3685"/>
        <w:gridCol w:w="85"/>
        <w:gridCol w:w="2042"/>
        <w:gridCol w:w="2976"/>
      </w:tblGrid>
      <w:tr w:rsidR="00360606" w:rsidRPr="005F2C87" w:rsidTr="00360606">
        <w:trPr>
          <w:trHeight w:val="800"/>
          <w:tblCellSpacing w:w="5" w:type="nil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5CEA">
              <w:rPr>
                <w:rFonts w:eastAsia="Calibri"/>
                <w:sz w:val="22"/>
                <w:szCs w:val="22"/>
                <w:lang w:eastAsia="en-US"/>
              </w:rPr>
              <w:t>Реквизиты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</w:p>
          <w:p w:rsidR="00360606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5CEA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контракта</w:t>
            </w:r>
          </w:p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135CEA">
              <w:rPr>
                <w:rFonts w:eastAsia="Calibri"/>
                <w:sz w:val="22"/>
                <w:szCs w:val="22"/>
                <w:lang w:eastAsia="en-US"/>
              </w:rPr>
              <w:t>Основания осуществления закупки  у единственного поставщика (подрядчика, исполнителя) обоснование невозможности или нецелесообразности использования иных способов определения поставщика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(подрядчика, исполнителя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Цена контракта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5CEA">
              <w:rPr>
                <w:rFonts w:eastAsia="Calibri"/>
                <w:sz w:val="22"/>
                <w:szCs w:val="22"/>
                <w:lang w:eastAsia="en-US"/>
              </w:rPr>
              <w:t>Обоснование иных</w:t>
            </w:r>
          </w:p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5CEA">
              <w:rPr>
                <w:rFonts w:eastAsia="Calibri"/>
                <w:sz w:val="22"/>
                <w:szCs w:val="22"/>
                <w:lang w:eastAsia="en-US"/>
              </w:rPr>
              <w:t>существенных</w:t>
            </w:r>
          </w:p>
          <w:p w:rsidR="00360606" w:rsidRPr="00135CEA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35CEA">
              <w:rPr>
                <w:rFonts w:eastAsia="Calibri"/>
                <w:sz w:val="22"/>
                <w:szCs w:val="22"/>
                <w:lang w:eastAsia="en-US"/>
              </w:rPr>
              <w:t>условий контракта</w:t>
            </w:r>
          </w:p>
          <w:p w:rsidR="00360606" w:rsidRPr="00135CEA" w:rsidRDefault="00360606" w:rsidP="00653C3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</w:t>
            </w:r>
            <w:r w:rsidRPr="00135CEA">
              <w:rPr>
                <w:sz w:val="22"/>
                <w:szCs w:val="22"/>
              </w:rPr>
              <w:t>информация о количестве товара, являющегося предметом контракта;</w:t>
            </w:r>
          </w:p>
          <w:p w:rsidR="00360606" w:rsidRPr="00135CEA" w:rsidRDefault="00360606" w:rsidP="00653C30">
            <w:pPr>
              <w:widowControl w:val="0"/>
              <w:autoSpaceDE w:val="0"/>
              <w:autoSpaceDN w:val="0"/>
              <w:adjustRightInd w:val="0"/>
            </w:pPr>
            <w:r w:rsidRPr="00135CEA">
              <w:rPr>
                <w:sz w:val="22"/>
                <w:szCs w:val="22"/>
              </w:rPr>
              <w:t xml:space="preserve">- место поставки товара, выполнения работы или оказания услуги, </w:t>
            </w:r>
            <w:proofErr w:type="gramStart"/>
            <w:r w:rsidRPr="00135CEA">
              <w:rPr>
                <w:sz w:val="22"/>
                <w:szCs w:val="22"/>
              </w:rPr>
              <w:t>являющихся</w:t>
            </w:r>
            <w:proofErr w:type="gramEnd"/>
            <w:r w:rsidRPr="00135CEA">
              <w:rPr>
                <w:sz w:val="22"/>
                <w:szCs w:val="22"/>
              </w:rPr>
              <w:t xml:space="preserve"> предметом контракта;</w:t>
            </w:r>
          </w:p>
          <w:p w:rsidR="00360606" w:rsidRDefault="00360606" w:rsidP="00653C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35CEA">
              <w:rPr>
                <w:sz w:val="22"/>
                <w:szCs w:val="22"/>
              </w:rPr>
              <w:t>- сроки поставки товара (завершения работы) либо график оказания услуг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360606" w:rsidRPr="00135CEA" w:rsidRDefault="00360606" w:rsidP="00653C3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- иное - указать)</w:t>
            </w:r>
            <w:r w:rsidRPr="00135C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60606" w:rsidRPr="005F2C87" w:rsidTr="00360606">
        <w:trPr>
          <w:trHeight w:val="800"/>
          <w:tblCellSpacing w:w="5" w:type="nil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5F2C87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5F2C87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5F2C87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606" w:rsidRPr="005F2C87" w:rsidRDefault="00360606" w:rsidP="00653C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0606" w:rsidRPr="0056233D" w:rsidTr="00360606">
        <w:tblPrEx>
          <w:tblCellSpacing w:w="0" w:type="nil"/>
          <w:tblCellMar>
            <w:left w:w="28" w:type="dxa"/>
            <w:right w:w="28" w:type="dxa"/>
          </w:tblCellMar>
        </w:tblPrEx>
        <w:trPr>
          <w:gridBefore w:val="1"/>
          <w:gridAfter w:val="2"/>
          <w:wBefore w:w="539" w:type="dxa"/>
          <w:wAfter w:w="5018" w:type="dxa"/>
        </w:trPr>
        <w:tc>
          <w:tcPr>
            <w:tcW w:w="4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Default="00360606" w:rsidP="0035002C">
            <w:pPr>
              <w:autoSpaceDE w:val="0"/>
              <w:autoSpaceDN w:val="0"/>
            </w:pPr>
          </w:p>
          <w:p w:rsidR="00360606" w:rsidRDefault="00360606" w:rsidP="0035002C">
            <w:pPr>
              <w:autoSpaceDE w:val="0"/>
              <w:autoSpaceDN w:val="0"/>
            </w:pPr>
          </w:p>
          <w:p w:rsidR="00360606" w:rsidRDefault="00360606" w:rsidP="0035002C">
            <w:pPr>
              <w:autoSpaceDE w:val="0"/>
              <w:autoSpaceDN w:val="0"/>
            </w:pPr>
            <w:r>
              <w:t>Работник контрактной службы/контрактный управляющий</w:t>
            </w:r>
          </w:p>
          <w:p w:rsidR="00360606" w:rsidRPr="0056233D" w:rsidRDefault="00360606" w:rsidP="0035002C">
            <w:pPr>
              <w:autoSpaceDE w:val="0"/>
              <w:autoSpaceDN w:val="0"/>
            </w:pPr>
          </w:p>
        </w:tc>
      </w:tr>
      <w:tr w:rsidR="00360606" w:rsidRPr="0056233D" w:rsidTr="00360606">
        <w:tblPrEx>
          <w:tblCellSpacing w:w="0" w:type="nil"/>
          <w:tblCellMar>
            <w:left w:w="28" w:type="dxa"/>
            <w:right w:w="28" w:type="dxa"/>
          </w:tblCellMar>
        </w:tblPrEx>
        <w:trPr>
          <w:gridBefore w:val="1"/>
          <w:gridAfter w:val="2"/>
          <w:wBefore w:w="539" w:type="dxa"/>
          <w:wAfter w:w="5018" w:type="dxa"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0606" w:rsidRPr="0056233D" w:rsidRDefault="00360606" w:rsidP="0035002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33D">
              <w:rPr>
                <w:sz w:val="18"/>
                <w:szCs w:val="18"/>
              </w:rPr>
              <w:t>(должность)</w:t>
            </w:r>
          </w:p>
        </w:tc>
      </w:tr>
    </w:tbl>
    <w:p w:rsidR="00360606" w:rsidRPr="0056233D" w:rsidRDefault="00360606" w:rsidP="0035002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360606" w:rsidRPr="0056233D" w:rsidTr="00653C3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  <w:ind w:left="-851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r w:rsidRPr="0056233D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r w:rsidRPr="0056233D">
              <w:t>/</w:t>
            </w:r>
          </w:p>
        </w:tc>
      </w:tr>
      <w:tr w:rsidR="00360606" w:rsidRPr="0056233D" w:rsidTr="00653C30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0606" w:rsidRPr="0056233D" w:rsidRDefault="00360606" w:rsidP="0035002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6233D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360606" w:rsidRPr="0056233D" w:rsidRDefault="00360606" w:rsidP="0035002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360606" w:rsidRPr="0056233D" w:rsidTr="00653C3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r w:rsidRPr="0056233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r w:rsidRPr="0056233D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r w:rsidRPr="0056233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606" w:rsidRPr="0056233D" w:rsidRDefault="00360606" w:rsidP="0035002C">
            <w:pPr>
              <w:autoSpaceDE w:val="0"/>
              <w:autoSpaceDN w:val="0"/>
            </w:pPr>
            <w:proofErr w:type="gramStart"/>
            <w:r w:rsidRPr="0056233D">
              <w:t>г</w:t>
            </w:r>
            <w:proofErr w:type="gramEnd"/>
            <w:r w:rsidRPr="0056233D">
              <w:t>.</w:t>
            </w:r>
          </w:p>
        </w:tc>
      </w:tr>
    </w:tbl>
    <w:p w:rsidR="0035002C" w:rsidRDefault="00360606" w:rsidP="0035002C">
      <w:pPr>
        <w:autoSpaceDE w:val="0"/>
        <w:autoSpaceDN w:val="0"/>
        <w:rPr>
          <w:sz w:val="18"/>
          <w:szCs w:val="18"/>
        </w:rPr>
      </w:pPr>
      <w:r w:rsidRPr="0056233D">
        <w:rPr>
          <w:sz w:val="18"/>
          <w:szCs w:val="18"/>
        </w:rPr>
        <w:t xml:space="preserve">                   </w:t>
      </w:r>
    </w:p>
    <w:p w:rsidR="00360606" w:rsidRDefault="00360606" w:rsidP="00337F30">
      <w:pPr>
        <w:autoSpaceDE w:val="0"/>
        <w:autoSpaceDN w:val="0"/>
        <w:rPr>
          <w:sz w:val="22"/>
          <w:szCs w:val="22"/>
        </w:rPr>
      </w:pPr>
      <w:r w:rsidRPr="0056233D">
        <w:rPr>
          <w:sz w:val="18"/>
          <w:szCs w:val="18"/>
        </w:rPr>
        <w:t>Ф.И.О. исполнителя/контактный телефон</w:t>
      </w:r>
    </w:p>
    <w:p w:rsidR="0035002C" w:rsidRDefault="0035002C" w:rsidP="0035002C">
      <w:pPr>
        <w:rPr>
          <w:sz w:val="22"/>
          <w:szCs w:val="22"/>
        </w:rPr>
        <w:sectPr w:rsidR="0035002C" w:rsidSect="00D47DEC">
          <w:head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002C" w:rsidRPr="00A330CC" w:rsidRDefault="0035002C" w:rsidP="0035002C">
      <w:pPr>
        <w:autoSpaceDE w:val="0"/>
        <w:autoSpaceDN w:val="0"/>
        <w:adjustRightInd w:val="0"/>
        <w:jc w:val="right"/>
      </w:pPr>
      <w:r w:rsidRPr="00A330CC">
        <w:rPr>
          <w:rFonts w:eastAsia="Calibri"/>
          <w:lang w:eastAsia="en-US"/>
        </w:rPr>
        <w:lastRenderedPageBreak/>
        <w:t>Приложение 5</w:t>
      </w:r>
      <w:r w:rsidRPr="00A330CC">
        <w:t xml:space="preserve"> к Порядку</w:t>
      </w:r>
    </w:p>
    <w:p w:rsidR="0035002C" w:rsidRDefault="0035002C" w:rsidP="0035002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35002C" w:rsidRPr="00135CEA" w:rsidRDefault="0035002C" w:rsidP="003500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35CEA">
        <w:rPr>
          <w:bCs/>
          <w:sz w:val="26"/>
          <w:szCs w:val="26"/>
        </w:rPr>
        <w:t>Примерная (рекомендуемая) форма обоснования цены контракта, заключаемого с единственным поставщиком (подрядчиком, исполнителем)</w:t>
      </w:r>
    </w:p>
    <w:p w:rsidR="0035002C" w:rsidRPr="00D06F68" w:rsidRDefault="0035002C" w:rsidP="003500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D06F68">
        <w:rPr>
          <w:rFonts w:eastAsia="Calibri"/>
          <w:sz w:val="28"/>
          <w:szCs w:val="28"/>
          <w:lang w:eastAsia="en-US"/>
        </w:rPr>
        <w:t>Приложение</w:t>
      </w:r>
    </w:p>
    <w:p w:rsidR="0035002C" w:rsidRPr="00D06F68" w:rsidRDefault="0035002C" w:rsidP="0035002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06F68">
        <w:rPr>
          <w:rFonts w:eastAsia="Calibri"/>
          <w:sz w:val="28"/>
          <w:szCs w:val="28"/>
          <w:lang w:eastAsia="en-US"/>
        </w:rPr>
        <w:t xml:space="preserve">к обращению от </w:t>
      </w:r>
      <w:r>
        <w:rPr>
          <w:rFonts w:eastAsia="Calibri"/>
          <w:sz w:val="28"/>
          <w:szCs w:val="28"/>
          <w:lang w:eastAsia="en-US"/>
        </w:rPr>
        <w:t>«</w:t>
      </w:r>
      <w:r w:rsidRPr="00D06F68">
        <w:rPr>
          <w:rFonts w:eastAsia="Calibri"/>
          <w:sz w:val="28"/>
          <w:szCs w:val="28"/>
          <w:lang w:eastAsia="en-US"/>
        </w:rPr>
        <w:t>___</w:t>
      </w:r>
      <w:r>
        <w:rPr>
          <w:rFonts w:eastAsia="Calibri"/>
          <w:sz w:val="28"/>
          <w:szCs w:val="28"/>
          <w:lang w:eastAsia="en-US"/>
        </w:rPr>
        <w:t>» ______ 20___</w:t>
      </w:r>
      <w:r w:rsidRPr="00D06F68">
        <w:rPr>
          <w:rFonts w:eastAsia="Calibri"/>
          <w:sz w:val="28"/>
          <w:szCs w:val="28"/>
          <w:lang w:eastAsia="en-US"/>
        </w:rPr>
        <w:t xml:space="preserve"> г. </w:t>
      </w:r>
      <w:r>
        <w:rPr>
          <w:rFonts w:eastAsia="Calibri"/>
          <w:sz w:val="28"/>
          <w:szCs w:val="28"/>
          <w:lang w:eastAsia="en-US"/>
        </w:rPr>
        <w:t>№</w:t>
      </w:r>
      <w:r w:rsidRPr="00D06F68">
        <w:rPr>
          <w:rFonts w:eastAsia="Calibri"/>
          <w:sz w:val="28"/>
          <w:szCs w:val="28"/>
          <w:lang w:eastAsia="en-US"/>
        </w:rPr>
        <w:t xml:space="preserve"> ___</w:t>
      </w:r>
    </w:p>
    <w:p w:rsidR="0035002C" w:rsidRPr="00D06F68" w:rsidRDefault="0035002C" w:rsidP="003500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  <w:r w:rsidRPr="00D06F68">
        <w:rPr>
          <w:rFonts w:eastAsia="Calibri"/>
          <w:sz w:val="28"/>
          <w:szCs w:val="28"/>
          <w:lang w:eastAsia="en-US"/>
        </w:rPr>
        <w:t>о согласовании заключения контракта</w:t>
      </w:r>
    </w:p>
    <w:p w:rsidR="0035002C" w:rsidRDefault="0035002C" w:rsidP="003500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Pr="00D06F68">
        <w:rPr>
          <w:rFonts w:eastAsia="Calibri"/>
          <w:sz w:val="28"/>
          <w:szCs w:val="28"/>
          <w:lang w:eastAsia="en-US"/>
        </w:rPr>
        <w:t>с единственным поставщиком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5002C" w:rsidRDefault="0035002C" w:rsidP="003500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(подрядчиком, исполнителем)</w:t>
      </w:r>
    </w:p>
    <w:p w:rsidR="0035002C" w:rsidRPr="00D06F68" w:rsidRDefault="0035002C" w:rsidP="0035002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5002C" w:rsidRPr="00135CEA" w:rsidRDefault="0035002C" w:rsidP="0035002C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135CEA">
        <w:rPr>
          <w:b/>
          <w:bCs/>
          <w:sz w:val="22"/>
          <w:szCs w:val="22"/>
        </w:rPr>
        <w:t>Примерная (рекомендуемая) форма</w:t>
      </w:r>
      <w:r w:rsidRPr="00135CEA">
        <w:rPr>
          <w:b/>
          <w:bCs/>
          <w:sz w:val="22"/>
          <w:szCs w:val="22"/>
        </w:rPr>
        <w:br/>
        <w:t>обоснования цены контракта, заключаемого с единственным поставщиком (подрядчиком, исполнителем)</w:t>
      </w:r>
      <w:r w:rsidRPr="00135CEA">
        <w:rPr>
          <w:rStyle w:val="af8"/>
          <w:rFonts w:eastAsiaTheme="majorEastAsia"/>
          <w:b/>
          <w:bCs/>
          <w:sz w:val="22"/>
          <w:szCs w:val="22"/>
        </w:rPr>
        <w:footnoteReference w:id="1"/>
      </w:r>
    </w:p>
    <w:p w:rsidR="0035002C" w:rsidRPr="00135CEA" w:rsidRDefault="0035002C" w:rsidP="0035002C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i/>
          <w:iCs/>
          <w:sz w:val="22"/>
          <w:szCs w:val="22"/>
        </w:rPr>
      </w:pPr>
      <w:r w:rsidRPr="00135CEA">
        <w:rPr>
          <w:i/>
          <w:iCs/>
          <w:sz w:val="22"/>
          <w:szCs w:val="22"/>
        </w:rPr>
        <w:t xml:space="preserve"> (указывается предмет контракта)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35002C" w:rsidRPr="00135CEA" w:rsidTr="00653C30">
        <w:tc>
          <w:tcPr>
            <w:tcW w:w="3289" w:type="dxa"/>
          </w:tcPr>
          <w:p w:rsidR="0035002C" w:rsidRPr="00135CEA" w:rsidRDefault="0035002C" w:rsidP="00653C3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135CEA">
              <w:rPr>
                <w:b/>
                <w:bCs/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35002C" w:rsidRPr="00135CEA" w:rsidRDefault="0035002C" w:rsidP="00653C30">
            <w:pPr>
              <w:autoSpaceDE w:val="0"/>
              <w:autoSpaceDN w:val="0"/>
              <w:ind w:left="57"/>
            </w:pPr>
          </w:p>
        </w:tc>
      </w:tr>
      <w:tr w:rsidR="0035002C" w:rsidRPr="00135CEA" w:rsidTr="00653C30">
        <w:tc>
          <w:tcPr>
            <w:tcW w:w="3289" w:type="dxa"/>
          </w:tcPr>
          <w:p w:rsidR="0035002C" w:rsidRPr="00135CEA" w:rsidRDefault="0035002C" w:rsidP="00653C3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135CEA">
              <w:rPr>
                <w:b/>
                <w:bCs/>
                <w:sz w:val="22"/>
                <w:szCs w:val="22"/>
              </w:rPr>
              <w:t xml:space="preserve">Используемый метод определения НМЦК </w:t>
            </w:r>
            <w:r w:rsidRPr="00135CEA">
              <w:rPr>
                <w:b/>
                <w:bCs/>
                <w:sz w:val="22"/>
                <w:szCs w:val="22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35002C" w:rsidRPr="00135CEA" w:rsidRDefault="0035002C" w:rsidP="00653C30">
            <w:pPr>
              <w:autoSpaceDE w:val="0"/>
              <w:autoSpaceDN w:val="0"/>
              <w:ind w:left="57"/>
            </w:pPr>
          </w:p>
        </w:tc>
      </w:tr>
      <w:tr w:rsidR="0035002C" w:rsidRPr="00135CEA" w:rsidTr="00653C30">
        <w:tc>
          <w:tcPr>
            <w:tcW w:w="3289" w:type="dxa"/>
          </w:tcPr>
          <w:p w:rsidR="0035002C" w:rsidRPr="00135CEA" w:rsidRDefault="0035002C" w:rsidP="00653C3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135CEA">
              <w:rPr>
                <w:b/>
                <w:bCs/>
                <w:sz w:val="22"/>
                <w:szCs w:val="22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35002C" w:rsidRPr="00135CEA" w:rsidRDefault="0035002C" w:rsidP="00653C30">
            <w:pPr>
              <w:autoSpaceDE w:val="0"/>
              <w:autoSpaceDN w:val="0"/>
              <w:ind w:left="57"/>
            </w:pPr>
          </w:p>
        </w:tc>
      </w:tr>
      <w:tr w:rsidR="0035002C" w:rsidRPr="00135CEA" w:rsidTr="00653C3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35002C" w:rsidRPr="00135CEA" w:rsidRDefault="0035002C" w:rsidP="00653C30">
            <w:pPr>
              <w:autoSpaceDE w:val="0"/>
              <w:autoSpaceDN w:val="0"/>
              <w:ind w:right="57"/>
              <w:jc w:val="right"/>
              <w:rPr>
                <w:b/>
                <w:bCs/>
                <w:lang w:val="en-US"/>
              </w:rPr>
            </w:pPr>
            <w:r w:rsidRPr="00135CEA">
              <w:rPr>
                <w:b/>
                <w:bCs/>
                <w:sz w:val="22"/>
                <w:szCs w:val="22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35002C" w:rsidRPr="00135CEA" w:rsidRDefault="0035002C" w:rsidP="00653C30">
            <w:pPr>
              <w:autoSpaceDE w:val="0"/>
              <w:autoSpaceDN w:val="0"/>
              <w:rPr>
                <w:b/>
                <w:bCs/>
                <w:lang w:val="en-US"/>
              </w:rPr>
            </w:pPr>
          </w:p>
        </w:tc>
      </w:tr>
    </w:tbl>
    <w:p w:rsidR="0035002C" w:rsidRPr="00135CEA" w:rsidRDefault="0035002C" w:rsidP="0035002C">
      <w:pPr>
        <w:tabs>
          <w:tab w:val="left" w:pos="13438"/>
        </w:tabs>
        <w:autoSpaceDE w:val="0"/>
        <w:autoSpaceDN w:val="0"/>
        <w:spacing w:before="120" w:after="120"/>
        <w:ind w:right="8250" w:firstLine="567"/>
        <w:jc w:val="both"/>
        <w:rPr>
          <w:b/>
          <w:bCs/>
          <w:sz w:val="22"/>
          <w:szCs w:val="22"/>
        </w:rPr>
      </w:pPr>
      <w:r w:rsidRPr="00135CEA">
        <w:rPr>
          <w:b/>
          <w:bCs/>
          <w:sz w:val="22"/>
          <w:szCs w:val="22"/>
        </w:rPr>
        <w:t>Работник контрактной службы/</w:t>
      </w:r>
      <w:r w:rsidRPr="00135CEA">
        <w:rPr>
          <w:b/>
          <w:bCs/>
          <w:sz w:val="22"/>
          <w:szCs w:val="22"/>
        </w:rPr>
        <w:br/>
        <w:t>контрактный управляющий: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35002C" w:rsidRPr="00053D0A" w:rsidTr="00653C30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center"/>
            </w:pPr>
          </w:p>
        </w:tc>
      </w:tr>
      <w:tr w:rsidR="0035002C" w:rsidRPr="00053D0A" w:rsidTr="00653C3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5002C" w:rsidRPr="00053D0A" w:rsidRDefault="0035002C" w:rsidP="00653C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3D0A">
              <w:rPr>
                <w:sz w:val="18"/>
                <w:szCs w:val="18"/>
              </w:rPr>
              <w:t>(должность)</w:t>
            </w:r>
          </w:p>
        </w:tc>
      </w:tr>
    </w:tbl>
    <w:p w:rsidR="0035002C" w:rsidRPr="00053D0A" w:rsidRDefault="0035002C" w:rsidP="0035002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2608"/>
        <w:gridCol w:w="170"/>
      </w:tblGrid>
      <w:tr w:rsidR="0035002C" w:rsidRPr="00053D0A" w:rsidTr="00653C3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right"/>
            </w:pPr>
            <w:r w:rsidRPr="00053D0A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</w:pPr>
            <w:r w:rsidRPr="00053D0A">
              <w:t>/</w:t>
            </w:r>
          </w:p>
        </w:tc>
      </w:tr>
      <w:tr w:rsidR="0035002C" w:rsidRPr="00053D0A" w:rsidTr="00653C30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02C" w:rsidRPr="00053D0A" w:rsidRDefault="0035002C" w:rsidP="00653C3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53D0A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35002C" w:rsidRPr="00053D0A" w:rsidRDefault="0035002C" w:rsidP="0035002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35002C" w:rsidRPr="00053D0A" w:rsidTr="00653C3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right"/>
            </w:pPr>
            <w:r w:rsidRPr="00053D0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</w:pPr>
            <w:r w:rsidRPr="00053D0A"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jc w:val="right"/>
            </w:pPr>
            <w:r w:rsidRPr="00053D0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02C" w:rsidRPr="00053D0A" w:rsidRDefault="0035002C" w:rsidP="00653C30">
            <w:pPr>
              <w:autoSpaceDE w:val="0"/>
              <w:autoSpaceDN w:val="0"/>
              <w:ind w:left="57"/>
            </w:pPr>
            <w:proofErr w:type="gramStart"/>
            <w:r w:rsidRPr="00053D0A">
              <w:t>г</w:t>
            </w:r>
            <w:proofErr w:type="gramEnd"/>
            <w:r w:rsidRPr="00053D0A">
              <w:t>.</w:t>
            </w:r>
          </w:p>
        </w:tc>
      </w:tr>
    </w:tbl>
    <w:p w:rsidR="0035002C" w:rsidRPr="00053D0A" w:rsidRDefault="0035002C" w:rsidP="0035002C">
      <w:pPr>
        <w:autoSpaceDE w:val="0"/>
        <w:autoSpaceDN w:val="0"/>
        <w:spacing w:before="120"/>
        <w:ind w:left="567"/>
        <w:rPr>
          <w:sz w:val="18"/>
          <w:szCs w:val="18"/>
        </w:rPr>
      </w:pPr>
      <w:r w:rsidRPr="00053D0A">
        <w:rPr>
          <w:sz w:val="18"/>
          <w:szCs w:val="18"/>
        </w:rPr>
        <w:t>Ф.И.О. исполнителя/контактный телефон</w:t>
      </w:r>
    </w:p>
    <w:p w:rsidR="0035002C" w:rsidRDefault="0035002C" w:rsidP="0035002C">
      <w:pPr>
        <w:autoSpaceDE w:val="0"/>
        <w:autoSpaceDN w:val="0"/>
        <w:adjustRightInd w:val="0"/>
        <w:jc w:val="right"/>
        <w:rPr>
          <w:sz w:val="28"/>
          <w:szCs w:val="28"/>
        </w:rPr>
        <w:sectPr w:rsidR="0035002C" w:rsidSect="007B61AE">
          <w:pgSz w:w="16840" w:h="11907" w:orient="landscape" w:code="9"/>
          <w:pgMar w:top="1418" w:right="1259" w:bottom="851" w:left="720" w:header="720" w:footer="720" w:gutter="0"/>
          <w:cols w:space="720"/>
        </w:sectPr>
      </w:pPr>
    </w:p>
    <w:p w:rsidR="0035002C" w:rsidRPr="0035002C" w:rsidRDefault="0035002C" w:rsidP="0035002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5002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6 к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5002C">
        <w:rPr>
          <w:rFonts w:ascii="Times New Roman" w:hAnsi="Times New Roman" w:cs="Times New Roman"/>
          <w:sz w:val="22"/>
          <w:szCs w:val="22"/>
        </w:rPr>
        <w:t xml:space="preserve">орядку </w:t>
      </w:r>
    </w:p>
    <w:p w:rsidR="0035002C" w:rsidRPr="0035002C" w:rsidRDefault="0035002C" w:rsidP="0035002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rFonts w:eastAsia="Calibri"/>
          <w:sz w:val="22"/>
          <w:szCs w:val="22"/>
          <w:lang w:eastAsia="en-US"/>
        </w:rPr>
        <w:t>Примерная форма</w:t>
      </w:r>
      <w:r w:rsidRPr="0035002C">
        <w:rPr>
          <w:sz w:val="22"/>
          <w:szCs w:val="22"/>
        </w:rPr>
        <w:t xml:space="preserve"> решения о согласовании </w:t>
      </w:r>
    </w:p>
    <w:p w:rsidR="0035002C" w:rsidRPr="0035002C" w:rsidRDefault="0035002C" w:rsidP="0035002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5002C" w:rsidRPr="0035002C" w:rsidRDefault="0035002C" w:rsidP="0035002C">
      <w:pPr>
        <w:jc w:val="right"/>
        <w:rPr>
          <w:sz w:val="22"/>
          <w:szCs w:val="22"/>
        </w:rPr>
      </w:pPr>
    </w:p>
    <w:p w:rsidR="0035002C" w:rsidRPr="0035002C" w:rsidRDefault="0035002C" w:rsidP="0035002C">
      <w:pPr>
        <w:jc w:val="right"/>
        <w:rPr>
          <w:sz w:val="22"/>
          <w:szCs w:val="22"/>
        </w:rPr>
      </w:pPr>
      <w:r w:rsidRPr="0035002C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____________________________________________</w:t>
      </w:r>
    </w:p>
    <w:p w:rsidR="0035002C" w:rsidRPr="0035002C" w:rsidRDefault="0035002C" w:rsidP="0035002C">
      <w:pPr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(должность, инициалы и фамилия руководителя субъекта обращения)</w:t>
      </w:r>
    </w:p>
    <w:p w:rsidR="0035002C" w:rsidRPr="0035002C" w:rsidRDefault="0035002C" w:rsidP="0035002C">
      <w:pPr>
        <w:jc w:val="right"/>
        <w:rPr>
          <w:sz w:val="22"/>
          <w:szCs w:val="22"/>
        </w:rPr>
      </w:pPr>
      <w:r w:rsidRPr="0035002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__________________________________________</w:t>
      </w:r>
    </w:p>
    <w:p w:rsidR="0035002C" w:rsidRPr="0035002C" w:rsidRDefault="0035002C" w:rsidP="0035002C">
      <w:pPr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                                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ab/>
        <w:t>Обращение ____________________________________________________</w:t>
      </w:r>
      <w:r>
        <w:rPr>
          <w:sz w:val="22"/>
          <w:szCs w:val="22"/>
        </w:rPr>
        <w:t>____________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          (наименование субъекта обращения)</w:t>
      </w:r>
    </w:p>
    <w:p w:rsidR="0035002C" w:rsidRPr="0035002C" w:rsidRDefault="0035002C" w:rsidP="0035002C">
      <w:pPr>
        <w:rPr>
          <w:sz w:val="22"/>
          <w:szCs w:val="22"/>
        </w:rPr>
      </w:pPr>
      <w:r w:rsidRPr="0035002C">
        <w:rPr>
          <w:sz w:val="22"/>
          <w:szCs w:val="22"/>
        </w:rPr>
        <w:t>о   согласовании    заключения     контракта    с     единственным    поставщиком (подрядчиком, исполнителем)  на  закупку ____________________________________________________________________</w:t>
      </w:r>
      <w:r>
        <w:rPr>
          <w:sz w:val="22"/>
          <w:szCs w:val="22"/>
        </w:rPr>
        <w:t>_________________</w:t>
      </w:r>
    </w:p>
    <w:p w:rsidR="0035002C" w:rsidRPr="0035002C" w:rsidRDefault="0035002C" w:rsidP="0035002C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  <w:r w:rsidRPr="0035002C">
        <w:rPr>
          <w:sz w:val="22"/>
          <w:szCs w:val="22"/>
        </w:rPr>
        <w:t>(предмет контракта)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с ___________________________________________________________________</w:t>
      </w:r>
      <w:r>
        <w:rPr>
          <w:sz w:val="22"/>
          <w:szCs w:val="22"/>
        </w:rPr>
        <w:t>______________</w:t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  <w:t xml:space="preserve">   (наименование поставщика (подрядчика, исполнителя))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от __________ 20 ___ года № ___ Контрольно-счетной </w:t>
      </w:r>
      <w:r>
        <w:rPr>
          <w:sz w:val="22"/>
          <w:szCs w:val="22"/>
        </w:rPr>
        <w:t>комиссией</w:t>
      </w:r>
      <w:r w:rsidRPr="0035002C">
        <w:rPr>
          <w:sz w:val="22"/>
          <w:szCs w:val="22"/>
        </w:rPr>
        <w:t xml:space="preserve"> 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  <w:r w:rsidRPr="0035002C">
        <w:rPr>
          <w:sz w:val="22"/>
          <w:szCs w:val="22"/>
        </w:rPr>
        <w:t xml:space="preserve"> 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  <w:r w:rsidRPr="0035002C">
        <w:rPr>
          <w:sz w:val="22"/>
          <w:szCs w:val="22"/>
        </w:rPr>
        <w:t xml:space="preserve"> Самарской области рассмотрено. </w:t>
      </w:r>
    </w:p>
    <w:p w:rsidR="0035002C" w:rsidRPr="0035002C" w:rsidRDefault="0035002C" w:rsidP="0035002C">
      <w:pPr>
        <w:ind w:firstLine="709"/>
        <w:jc w:val="both"/>
        <w:rPr>
          <w:sz w:val="22"/>
          <w:szCs w:val="22"/>
        </w:rPr>
      </w:pPr>
      <w:r w:rsidRPr="0035002C">
        <w:rPr>
          <w:sz w:val="22"/>
          <w:szCs w:val="22"/>
        </w:rPr>
        <w:t>По результатам рассмотрения обращения сообщаю следующее.</w:t>
      </w:r>
    </w:p>
    <w:p w:rsidR="0035002C" w:rsidRPr="0035002C" w:rsidRDefault="0035002C" w:rsidP="0035002C">
      <w:pPr>
        <w:pStyle w:val="ab"/>
        <w:ind w:left="0" w:firstLine="709"/>
        <w:jc w:val="both"/>
        <w:textAlignment w:val="baseline"/>
        <w:rPr>
          <w:sz w:val="22"/>
          <w:szCs w:val="22"/>
        </w:rPr>
      </w:pPr>
      <w:r w:rsidRPr="0035002C">
        <w:rPr>
          <w:sz w:val="22"/>
          <w:szCs w:val="22"/>
        </w:rPr>
        <w:t>В результате проведенной проверки документов, представленных в установленном порядке, нарушений</w:t>
      </w:r>
      <w:r w:rsidRPr="0035002C">
        <w:rPr>
          <w:color w:val="000000"/>
          <w:sz w:val="22"/>
          <w:szCs w:val="22"/>
        </w:rPr>
        <w:t xml:space="preserve"> законодательства Российской Федерации и иных нормативных правовых актов о контрактной системе в сфере закупок не установлено.</w:t>
      </w:r>
    </w:p>
    <w:p w:rsidR="0035002C" w:rsidRPr="0035002C" w:rsidRDefault="0035002C" w:rsidP="0035002C">
      <w:pPr>
        <w:ind w:firstLine="540"/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На основании вышеизложенного, Контрольно-счетная </w:t>
      </w:r>
      <w:r>
        <w:rPr>
          <w:sz w:val="22"/>
          <w:szCs w:val="22"/>
        </w:rPr>
        <w:t>комиссия</w:t>
      </w:r>
      <w:r w:rsidRPr="0035002C">
        <w:rPr>
          <w:sz w:val="22"/>
          <w:szCs w:val="22"/>
        </w:rPr>
        <w:t xml:space="preserve"> 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  <w:r w:rsidRPr="0035002C">
        <w:rPr>
          <w:sz w:val="22"/>
          <w:szCs w:val="22"/>
        </w:rPr>
        <w:t xml:space="preserve"> 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  <w:r w:rsidRPr="0035002C">
        <w:rPr>
          <w:sz w:val="22"/>
          <w:szCs w:val="22"/>
        </w:rPr>
        <w:t xml:space="preserve"> Самарской области согласовывает ______________________________________________________</w:t>
      </w:r>
      <w:r>
        <w:rPr>
          <w:sz w:val="22"/>
          <w:szCs w:val="22"/>
        </w:rPr>
        <w:t>________________________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_____________</w:t>
      </w:r>
      <w:r w:rsidRPr="0035002C">
        <w:rPr>
          <w:sz w:val="22"/>
          <w:szCs w:val="22"/>
        </w:rPr>
        <w:t xml:space="preserve">                                                                                 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sz w:val="22"/>
          <w:szCs w:val="22"/>
        </w:rPr>
        <w:t>(наименование субъекта обращения)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возможность заключения контракта </w:t>
      </w:r>
      <w:proofErr w:type="gramStart"/>
      <w:r w:rsidRPr="0035002C">
        <w:rPr>
          <w:sz w:val="22"/>
          <w:szCs w:val="22"/>
        </w:rPr>
        <w:t>с</w:t>
      </w:r>
      <w:proofErr w:type="gramEnd"/>
      <w:r w:rsidRPr="0035002C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_____________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sz w:val="22"/>
          <w:szCs w:val="22"/>
        </w:rPr>
        <w:t>(наименование поставщика (подрядчика, исполнителя))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Председатель Контрольно-счетной </w:t>
      </w:r>
      <w:r>
        <w:rPr>
          <w:sz w:val="22"/>
          <w:szCs w:val="22"/>
        </w:rPr>
        <w:t>комиссии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Самарской области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02C">
        <w:rPr>
          <w:sz w:val="22"/>
          <w:szCs w:val="22"/>
        </w:rPr>
        <w:t>___________     _____________</w:t>
      </w:r>
      <w:r>
        <w:rPr>
          <w:sz w:val="22"/>
          <w:szCs w:val="22"/>
        </w:rPr>
        <w:t>________</w:t>
      </w:r>
      <w:r w:rsidRPr="0035002C">
        <w:rPr>
          <w:sz w:val="22"/>
          <w:szCs w:val="22"/>
        </w:rPr>
        <w:t xml:space="preserve">                                       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(подпись)              (инициалы и фамилия)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Инициалы и фамилия исполнителя документа.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Телефон исполнителя документа.</w:t>
      </w: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37F30" w:rsidRDefault="00337F30" w:rsidP="0035002C">
      <w:pPr>
        <w:jc w:val="both"/>
        <w:rPr>
          <w:sz w:val="22"/>
          <w:szCs w:val="22"/>
        </w:rPr>
      </w:pPr>
    </w:p>
    <w:p w:rsid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5002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7 к Порядку </w:t>
      </w:r>
    </w:p>
    <w:p w:rsidR="0035002C" w:rsidRPr="0035002C" w:rsidRDefault="0035002C" w:rsidP="0035002C">
      <w:pPr>
        <w:jc w:val="right"/>
        <w:rPr>
          <w:sz w:val="22"/>
          <w:szCs w:val="22"/>
        </w:rPr>
      </w:pP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sz w:val="22"/>
          <w:szCs w:val="22"/>
        </w:rPr>
        <w:t xml:space="preserve">Примерная форма решение об отказе в согласовании </w:t>
      </w:r>
    </w:p>
    <w:p w:rsidR="0035002C" w:rsidRPr="0035002C" w:rsidRDefault="0035002C" w:rsidP="0035002C">
      <w:pPr>
        <w:jc w:val="right"/>
        <w:rPr>
          <w:sz w:val="22"/>
          <w:szCs w:val="22"/>
        </w:rPr>
      </w:pP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______________________________________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sz w:val="22"/>
          <w:szCs w:val="22"/>
        </w:rPr>
        <w:t xml:space="preserve">   </w:t>
      </w:r>
      <w:proofErr w:type="gramStart"/>
      <w:r w:rsidRPr="0035002C">
        <w:rPr>
          <w:sz w:val="22"/>
          <w:szCs w:val="22"/>
        </w:rPr>
        <w:t>(должность, инициалы и фамилия</w:t>
      </w:r>
      <w:proofErr w:type="gramEnd"/>
    </w:p>
    <w:p w:rsidR="0035002C" w:rsidRPr="0035002C" w:rsidRDefault="0035002C" w:rsidP="0035002C">
      <w:pPr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                            ________________________________________________________</w:t>
      </w:r>
      <w:r>
        <w:rPr>
          <w:sz w:val="22"/>
          <w:szCs w:val="22"/>
        </w:rPr>
        <w:t>_____________________________</w:t>
      </w:r>
    </w:p>
    <w:p w:rsidR="0035002C" w:rsidRPr="0035002C" w:rsidRDefault="0035002C" w:rsidP="0035002C">
      <w:pPr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                  руководителя субъекта обращения)  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ab/>
        <w:t>Обращение _________________________________________________</w:t>
      </w:r>
      <w:r>
        <w:rPr>
          <w:sz w:val="22"/>
          <w:szCs w:val="22"/>
        </w:rPr>
        <w:t>_______________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(наименование субъекта обращения)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о согласовании возможности заключения контракта с единственным поставщиком (подрядчиком, исполнителем) на закупку ____________________________________________________________________</w:t>
      </w:r>
      <w:r>
        <w:rPr>
          <w:sz w:val="22"/>
          <w:szCs w:val="22"/>
        </w:rPr>
        <w:t>___________</w:t>
      </w:r>
    </w:p>
    <w:p w:rsidR="0035002C" w:rsidRPr="0035002C" w:rsidRDefault="0035002C" w:rsidP="0035002C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  <w:r w:rsidRPr="0035002C">
        <w:rPr>
          <w:sz w:val="22"/>
          <w:szCs w:val="22"/>
        </w:rPr>
        <w:t>(предмет контракта)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с ___________________________________________________________________</w:t>
      </w:r>
      <w:r>
        <w:rPr>
          <w:sz w:val="22"/>
          <w:szCs w:val="22"/>
        </w:rPr>
        <w:t>______________</w:t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</w:r>
      <w:r w:rsidRPr="0035002C">
        <w:rPr>
          <w:sz w:val="22"/>
          <w:szCs w:val="22"/>
        </w:rPr>
        <w:tab/>
        <w:t xml:space="preserve">   (наименование поставщика (подрядчика, исполнителя))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от __________ 20 ___ года № ___ Контрольно-счетной </w:t>
      </w:r>
      <w:r>
        <w:rPr>
          <w:sz w:val="22"/>
          <w:szCs w:val="22"/>
        </w:rPr>
        <w:t>комиссией</w:t>
      </w:r>
      <w:r w:rsidRPr="0035002C">
        <w:rPr>
          <w:sz w:val="22"/>
          <w:szCs w:val="22"/>
        </w:rPr>
        <w:t xml:space="preserve"> 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  <w:r w:rsidRPr="0035002C">
        <w:rPr>
          <w:sz w:val="22"/>
          <w:szCs w:val="22"/>
        </w:rPr>
        <w:t xml:space="preserve"> 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  <w:r w:rsidRPr="0035002C">
        <w:rPr>
          <w:sz w:val="22"/>
          <w:szCs w:val="22"/>
        </w:rPr>
        <w:t xml:space="preserve"> Самарской области рассмотрено. </w:t>
      </w:r>
    </w:p>
    <w:p w:rsidR="0035002C" w:rsidRPr="0035002C" w:rsidRDefault="0035002C" w:rsidP="0035002C">
      <w:pPr>
        <w:ind w:firstLine="540"/>
        <w:jc w:val="both"/>
        <w:rPr>
          <w:sz w:val="22"/>
          <w:szCs w:val="22"/>
        </w:rPr>
      </w:pPr>
      <w:r w:rsidRPr="0035002C">
        <w:rPr>
          <w:sz w:val="22"/>
          <w:szCs w:val="22"/>
        </w:rPr>
        <w:t>По результатам рассмотрения обращения сообщаю следующее.</w:t>
      </w:r>
    </w:p>
    <w:p w:rsidR="0035002C" w:rsidRPr="0035002C" w:rsidRDefault="0035002C" w:rsidP="0035002C">
      <w:pPr>
        <w:ind w:firstLine="540"/>
        <w:jc w:val="both"/>
        <w:rPr>
          <w:sz w:val="22"/>
          <w:szCs w:val="22"/>
        </w:rPr>
      </w:pPr>
      <w:r w:rsidRPr="0035002C">
        <w:rPr>
          <w:sz w:val="22"/>
          <w:szCs w:val="22"/>
        </w:rPr>
        <w:t>В результате проведенной проверки документов, представленных в установленном порядке, установлено ___________________________________</w:t>
      </w:r>
      <w:r>
        <w:rPr>
          <w:sz w:val="22"/>
          <w:szCs w:val="22"/>
        </w:rPr>
        <w:t>________________________________</w:t>
      </w:r>
      <w:r w:rsidRPr="0035002C">
        <w:rPr>
          <w:sz w:val="22"/>
          <w:szCs w:val="22"/>
        </w:rPr>
        <w:t xml:space="preserve">. </w:t>
      </w:r>
    </w:p>
    <w:p w:rsidR="0035002C" w:rsidRPr="0035002C" w:rsidRDefault="0035002C" w:rsidP="0035002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5002C">
        <w:rPr>
          <w:sz w:val="22"/>
          <w:szCs w:val="22"/>
        </w:rPr>
        <w:t>(сведения о результатах обращения, наличии (отсутствии) со стороны лиц, действия (бездействие) которых проверяются, нарушений законодательства о закупках со ссылками на конкретные нормы законодательства о закупках)</w:t>
      </w:r>
    </w:p>
    <w:p w:rsidR="0035002C" w:rsidRPr="0035002C" w:rsidRDefault="0035002C" w:rsidP="0035002C">
      <w:pPr>
        <w:ind w:firstLine="540"/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На основании вышеизложенного, Контрольно-счетная </w:t>
      </w:r>
      <w:r>
        <w:rPr>
          <w:sz w:val="22"/>
          <w:szCs w:val="22"/>
        </w:rPr>
        <w:t>комиссия</w:t>
      </w:r>
      <w:r w:rsidRPr="0035002C">
        <w:rPr>
          <w:sz w:val="22"/>
          <w:szCs w:val="22"/>
        </w:rPr>
        <w:t xml:space="preserve"> 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  <w:r w:rsidRPr="0035002C">
        <w:rPr>
          <w:sz w:val="22"/>
          <w:szCs w:val="22"/>
        </w:rPr>
        <w:t xml:space="preserve"> 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  <w:r w:rsidRPr="0035002C">
        <w:rPr>
          <w:sz w:val="22"/>
          <w:szCs w:val="22"/>
        </w:rPr>
        <w:t xml:space="preserve"> Самарской области ___________________________________________________________________</w:t>
      </w:r>
      <w:r>
        <w:rPr>
          <w:sz w:val="22"/>
          <w:szCs w:val="22"/>
        </w:rPr>
        <w:t>___________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(наименование субъекта обращения)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отказывает в возможности заключения контракта </w:t>
      </w:r>
      <w:proofErr w:type="gramStart"/>
      <w:r w:rsidRPr="0035002C">
        <w:rPr>
          <w:sz w:val="22"/>
          <w:szCs w:val="22"/>
        </w:rPr>
        <w:t>с</w:t>
      </w:r>
      <w:proofErr w:type="gramEnd"/>
      <w:r w:rsidRPr="0035002C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</w:t>
      </w:r>
      <w:r w:rsidRPr="0035002C">
        <w:rPr>
          <w:sz w:val="22"/>
          <w:szCs w:val="22"/>
        </w:rPr>
        <w:t>.</w:t>
      </w:r>
    </w:p>
    <w:p w:rsidR="0035002C" w:rsidRPr="0035002C" w:rsidRDefault="0035002C" w:rsidP="0035002C">
      <w:pPr>
        <w:jc w:val="center"/>
        <w:rPr>
          <w:sz w:val="22"/>
          <w:szCs w:val="22"/>
        </w:rPr>
      </w:pPr>
      <w:r w:rsidRPr="0035002C">
        <w:rPr>
          <w:sz w:val="22"/>
          <w:szCs w:val="22"/>
        </w:rPr>
        <w:t xml:space="preserve">  (наименование поставщика (подрядчика, исполнителя))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Председатель Контрольно-счетной </w:t>
      </w:r>
      <w:r>
        <w:rPr>
          <w:sz w:val="22"/>
          <w:szCs w:val="22"/>
        </w:rPr>
        <w:t>комиссии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городского поселения </w:t>
      </w:r>
      <w:proofErr w:type="spellStart"/>
      <w:r w:rsidRPr="0035002C">
        <w:rPr>
          <w:sz w:val="22"/>
          <w:szCs w:val="22"/>
        </w:rPr>
        <w:t>Рощинский</w:t>
      </w:r>
      <w:proofErr w:type="spellEnd"/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муниципального района </w:t>
      </w:r>
      <w:proofErr w:type="gramStart"/>
      <w:r w:rsidRPr="0035002C">
        <w:rPr>
          <w:sz w:val="22"/>
          <w:szCs w:val="22"/>
        </w:rPr>
        <w:t>Волжский</w:t>
      </w:r>
      <w:proofErr w:type="gramEnd"/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Самарской области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02C">
        <w:rPr>
          <w:sz w:val="22"/>
          <w:szCs w:val="22"/>
        </w:rPr>
        <w:t>__________        ___________________</w:t>
      </w:r>
      <w:r>
        <w:rPr>
          <w:sz w:val="22"/>
          <w:szCs w:val="22"/>
        </w:rPr>
        <w:t>___</w:t>
      </w:r>
      <w:r w:rsidRPr="0035002C">
        <w:rPr>
          <w:sz w:val="22"/>
          <w:szCs w:val="22"/>
        </w:rPr>
        <w:t xml:space="preserve">  </w:t>
      </w:r>
    </w:p>
    <w:p w:rsidR="0035002C" w:rsidRPr="0035002C" w:rsidRDefault="0035002C" w:rsidP="0035002C">
      <w:pPr>
        <w:ind w:left="3540" w:hanging="1130"/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35002C">
        <w:rPr>
          <w:sz w:val="22"/>
          <w:szCs w:val="22"/>
        </w:rPr>
        <w:t xml:space="preserve"> (подпись)</w:t>
      </w:r>
      <w:r w:rsidRPr="0035002C">
        <w:rPr>
          <w:sz w:val="22"/>
          <w:szCs w:val="22"/>
        </w:rPr>
        <w:tab/>
        <w:t xml:space="preserve">          (инициалы и фамилия) </w:t>
      </w:r>
    </w:p>
    <w:p w:rsidR="0035002C" w:rsidRPr="0035002C" w:rsidRDefault="0035002C" w:rsidP="0035002C">
      <w:pPr>
        <w:ind w:left="3540" w:firstLine="708"/>
        <w:jc w:val="both"/>
        <w:rPr>
          <w:sz w:val="22"/>
          <w:szCs w:val="22"/>
        </w:rPr>
      </w:pPr>
      <w:r w:rsidRPr="0035002C">
        <w:rPr>
          <w:sz w:val="22"/>
          <w:szCs w:val="22"/>
        </w:rPr>
        <w:t xml:space="preserve">                                                     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Инициалы и фамилия исполнителя документа.</w:t>
      </w:r>
    </w:p>
    <w:p w:rsidR="0035002C" w:rsidRPr="0035002C" w:rsidRDefault="0035002C" w:rsidP="0035002C">
      <w:pPr>
        <w:jc w:val="both"/>
        <w:rPr>
          <w:sz w:val="22"/>
          <w:szCs w:val="22"/>
        </w:rPr>
      </w:pPr>
      <w:r w:rsidRPr="0035002C">
        <w:rPr>
          <w:sz w:val="22"/>
          <w:szCs w:val="22"/>
        </w:rPr>
        <w:t>Телефон исполнителя документа.</w:t>
      </w:r>
    </w:p>
    <w:p w:rsidR="0035002C" w:rsidRDefault="0035002C" w:rsidP="0035002C">
      <w:pPr>
        <w:rPr>
          <w:sz w:val="22"/>
          <w:szCs w:val="22"/>
        </w:rPr>
        <w:sectPr w:rsidR="0035002C" w:rsidSect="003500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002C" w:rsidRDefault="0035002C" w:rsidP="0035002C">
      <w:pPr>
        <w:ind w:left="540"/>
        <w:jc w:val="right"/>
      </w:pPr>
      <w:r>
        <w:lastRenderedPageBreak/>
        <w:t>Приложение 8 к Порядку</w:t>
      </w:r>
    </w:p>
    <w:p w:rsidR="0035002C" w:rsidRPr="00D54CB1" w:rsidRDefault="0035002C" w:rsidP="0035002C">
      <w:pPr>
        <w:ind w:left="540"/>
      </w:pPr>
      <w:r>
        <w:t xml:space="preserve">                                                         </w:t>
      </w:r>
    </w:p>
    <w:p w:rsidR="0035002C" w:rsidRDefault="0035002C" w:rsidP="0035002C">
      <w:pPr>
        <w:ind w:left="540"/>
        <w:jc w:val="right"/>
      </w:pPr>
    </w:p>
    <w:p w:rsidR="0035002C" w:rsidRDefault="0035002C" w:rsidP="0035002C">
      <w:pPr>
        <w:ind w:left="540"/>
        <w:jc w:val="right"/>
      </w:pPr>
    </w:p>
    <w:p w:rsidR="0035002C" w:rsidRDefault="0035002C" w:rsidP="0035002C">
      <w:pPr>
        <w:ind w:left="540"/>
        <w:jc w:val="right"/>
      </w:pPr>
    </w:p>
    <w:p w:rsidR="0035002C" w:rsidRPr="009D3F21" w:rsidRDefault="0035002C" w:rsidP="0035002C">
      <w:pPr>
        <w:ind w:left="540"/>
        <w:jc w:val="center"/>
        <w:rPr>
          <w:b/>
          <w:sz w:val="28"/>
          <w:szCs w:val="28"/>
        </w:rPr>
      </w:pPr>
      <w:r w:rsidRPr="009D3F21">
        <w:rPr>
          <w:b/>
          <w:sz w:val="28"/>
          <w:szCs w:val="28"/>
        </w:rPr>
        <w:t>Журнал регистрации обращений</w:t>
      </w:r>
    </w:p>
    <w:p w:rsidR="0035002C" w:rsidRDefault="0035002C" w:rsidP="0035002C">
      <w:pPr>
        <w:ind w:left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593"/>
        <w:gridCol w:w="1524"/>
        <w:gridCol w:w="2733"/>
        <w:gridCol w:w="1415"/>
        <w:gridCol w:w="2271"/>
        <w:gridCol w:w="3685"/>
      </w:tblGrid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  <w:r>
              <w:t>Дата поступления</w:t>
            </w: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  <w:r>
              <w:t xml:space="preserve">Исх. №, дата обращения </w:t>
            </w: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  <w:r>
              <w:t>Заказчик</w:t>
            </w: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  <w:r>
              <w:t>№, дата, предмет торгов</w:t>
            </w: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  <w:r>
              <w:t>Исполнитель</w:t>
            </w: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  <w:r>
              <w:t>Примечание</w:t>
            </w: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  <w:r>
              <w:t>3</w:t>
            </w: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  <w:tr w:rsidR="0035002C" w:rsidTr="00A6200C">
        <w:tc>
          <w:tcPr>
            <w:tcW w:w="120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9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524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733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1415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2271" w:type="dxa"/>
          </w:tcPr>
          <w:p w:rsidR="0035002C" w:rsidRDefault="0035002C" w:rsidP="00653C30">
            <w:pPr>
              <w:widowControl w:val="0"/>
              <w:jc w:val="center"/>
            </w:pPr>
          </w:p>
        </w:tc>
        <w:tc>
          <w:tcPr>
            <w:tcW w:w="3685" w:type="dxa"/>
          </w:tcPr>
          <w:p w:rsidR="0035002C" w:rsidRDefault="0035002C" w:rsidP="00653C30">
            <w:pPr>
              <w:widowControl w:val="0"/>
              <w:jc w:val="center"/>
            </w:pPr>
          </w:p>
        </w:tc>
      </w:tr>
    </w:tbl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p w:rsidR="0035002C" w:rsidRDefault="0035002C" w:rsidP="0035002C">
      <w:pPr>
        <w:rPr>
          <w:sz w:val="22"/>
          <w:szCs w:val="22"/>
        </w:rPr>
      </w:pPr>
    </w:p>
    <w:sectPr w:rsidR="0035002C" w:rsidSect="003500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4A" w:rsidRDefault="000A7B4A" w:rsidP="0035002C">
      <w:r>
        <w:separator/>
      </w:r>
    </w:p>
  </w:endnote>
  <w:endnote w:type="continuationSeparator" w:id="0">
    <w:p w:rsidR="000A7B4A" w:rsidRDefault="000A7B4A" w:rsidP="003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4A" w:rsidRDefault="000A7B4A" w:rsidP="0035002C">
      <w:r>
        <w:separator/>
      </w:r>
    </w:p>
  </w:footnote>
  <w:footnote w:type="continuationSeparator" w:id="0">
    <w:p w:rsidR="000A7B4A" w:rsidRDefault="000A7B4A" w:rsidP="0035002C">
      <w:r>
        <w:continuationSeparator/>
      </w:r>
    </w:p>
  </w:footnote>
  <w:footnote w:id="1">
    <w:p w:rsidR="0035002C" w:rsidRPr="00053D0A" w:rsidRDefault="0035002C" w:rsidP="0035002C">
      <w:pPr>
        <w:autoSpaceDE w:val="0"/>
        <w:autoSpaceDN w:val="0"/>
        <w:adjustRightInd w:val="0"/>
        <w:jc w:val="both"/>
      </w:pPr>
      <w:r>
        <w:rPr>
          <w:rStyle w:val="af8"/>
          <w:rFonts w:eastAsiaTheme="majorEastAsia"/>
        </w:rPr>
        <w:footnoteRef/>
      </w:r>
      <w:r>
        <w:t xml:space="preserve"> </w:t>
      </w:r>
      <w:r w:rsidRPr="00053D0A">
        <w:rPr>
          <w:sz w:val="20"/>
          <w:szCs w:val="20"/>
        </w:rPr>
        <w:t>Приложение 1 к  Приказу Минэкономр</w:t>
      </w:r>
      <w:r>
        <w:rPr>
          <w:sz w:val="20"/>
          <w:szCs w:val="20"/>
        </w:rPr>
        <w:t xml:space="preserve">азвития России от 02.10.2013 № </w:t>
      </w:r>
      <w:r w:rsidRPr="00053D0A">
        <w:rPr>
          <w:sz w:val="20"/>
          <w:szCs w:val="20"/>
        </w:rPr>
        <w:t>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Pr="00053D0A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3511"/>
      <w:docPartObj>
        <w:docPartGallery w:val="Page Numbers (Top of Page)"/>
        <w:docPartUnique/>
      </w:docPartObj>
    </w:sdtPr>
    <w:sdtEndPr/>
    <w:sdtContent>
      <w:p w:rsidR="00D47DEC" w:rsidRDefault="00D47DE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C3">
          <w:rPr>
            <w:noProof/>
          </w:rPr>
          <w:t>7</w:t>
        </w:r>
        <w:r>
          <w:fldChar w:fldCharType="end"/>
        </w:r>
      </w:p>
    </w:sdtContent>
  </w:sdt>
  <w:p w:rsidR="00D47DEC" w:rsidRDefault="00D47DE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A63"/>
    <w:multiLevelType w:val="hybridMultilevel"/>
    <w:tmpl w:val="35B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E6490"/>
    <w:multiLevelType w:val="hybridMultilevel"/>
    <w:tmpl w:val="82DA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4E5"/>
    <w:multiLevelType w:val="hybridMultilevel"/>
    <w:tmpl w:val="8DAA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E5A83"/>
    <w:multiLevelType w:val="hybridMultilevel"/>
    <w:tmpl w:val="3A80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01EF"/>
    <w:multiLevelType w:val="hybridMultilevel"/>
    <w:tmpl w:val="CBBE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33FD"/>
    <w:multiLevelType w:val="hybridMultilevel"/>
    <w:tmpl w:val="61C2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5784A"/>
    <w:multiLevelType w:val="hybridMultilevel"/>
    <w:tmpl w:val="2258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F5732"/>
    <w:multiLevelType w:val="hybridMultilevel"/>
    <w:tmpl w:val="D22E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55984"/>
    <w:multiLevelType w:val="hybridMultilevel"/>
    <w:tmpl w:val="DBD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40E4E"/>
    <w:multiLevelType w:val="hybridMultilevel"/>
    <w:tmpl w:val="086E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9"/>
    <w:rsid w:val="0000191C"/>
    <w:rsid w:val="00004305"/>
    <w:rsid w:val="00005AF5"/>
    <w:rsid w:val="000064E6"/>
    <w:rsid w:val="0000776B"/>
    <w:rsid w:val="00010C08"/>
    <w:rsid w:val="00011FB9"/>
    <w:rsid w:val="000121D2"/>
    <w:rsid w:val="00012E07"/>
    <w:rsid w:val="00012E77"/>
    <w:rsid w:val="00013A75"/>
    <w:rsid w:val="00016F3F"/>
    <w:rsid w:val="00020847"/>
    <w:rsid w:val="00022C64"/>
    <w:rsid w:val="00025A62"/>
    <w:rsid w:val="00026310"/>
    <w:rsid w:val="00026CD0"/>
    <w:rsid w:val="00027295"/>
    <w:rsid w:val="00027B4C"/>
    <w:rsid w:val="00027B91"/>
    <w:rsid w:val="00030381"/>
    <w:rsid w:val="000335FB"/>
    <w:rsid w:val="00034907"/>
    <w:rsid w:val="00034D4B"/>
    <w:rsid w:val="00035E7B"/>
    <w:rsid w:val="0004103D"/>
    <w:rsid w:val="00042401"/>
    <w:rsid w:val="0004644A"/>
    <w:rsid w:val="00047483"/>
    <w:rsid w:val="000475DB"/>
    <w:rsid w:val="00050723"/>
    <w:rsid w:val="00053969"/>
    <w:rsid w:val="0005523C"/>
    <w:rsid w:val="00055419"/>
    <w:rsid w:val="0005568B"/>
    <w:rsid w:val="000577B5"/>
    <w:rsid w:val="00057F76"/>
    <w:rsid w:val="00062F1B"/>
    <w:rsid w:val="00063373"/>
    <w:rsid w:val="000634E5"/>
    <w:rsid w:val="00063F69"/>
    <w:rsid w:val="000646A1"/>
    <w:rsid w:val="000659FB"/>
    <w:rsid w:val="00067EA0"/>
    <w:rsid w:val="00070C4F"/>
    <w:rsid w:val="00074466"/>
    <w:rsid w:val="000744DC"/>
    <w:rsid w:val="0007639B"/>
    <w:rsid w:val="00076A1D"/>
    <w:rsid w:val="00083076"/>
    <w:rsid w:val="00084814"/>
    <w:rsid w:val="00085AE5"/>
    <w:rsid w:val="00086D47"/>
    <w:rsid w:val="0008742E"/>
    <w:rsid w:val="00093362"/>
    <w:rsid w:val="000960D1"/>
    <w:rsid w:val="00096252"/>
    <w:rsid w:val="000A1864"/>
    <w:rsid w:val="000A7B4A"/>
    <w:rsid w:val="000A7C1E"/>
    <w:rsid w:val="000B1750"/>
    <w:rsid w:val="000B6E02"/>
    <w:rsid w:val="000C06B3"/>
    <w:rsid w:val="000C249D"/>
    <w:rsid w:val="000C41A0"/>
    <w:rsid w:val="000C517E"/>
    <w:rsid w:val="000D397E"/>
    <w:rsid w:val="000D7D83"/>
    <w:rsid w:val="000E43DD"/>
    <w:rsid w:val="000E4F1B"/>
    <w:rsid w:val="000E5773"/>
    <w:rsid w:val="000E772A"/>
    <w:rsid w:val="000F11D6"/>
    <w:rsid w:val="000F283D"/>
    <w:rsid w:val="000F4B67"/>
    <w:rsid w:val="0010152F"/>
    <w:rsid w:val="00101C69"/>
    <w:rsid w:val="001023F3"/>
    <w:rsid w:val="0010751B"/>
    <w:rsid w:val="00112160"/>
    <w:rsid w:val="00112ACD"/>
    <w:rsid w:val="00112E41"/>
    <w:rsid w:val="00112E6A"/>
    <w:rsid w:val="001160EE"/>
    <w:rsid w:val="001172BF"/>
    <w:rsid w:val="00120E93"/>
    <w:rsid w:val="00122541"/>
    <w:rsid w:val="00124216"/>
    <w:rsid w:val="00124782"/>
    <w:rsid w:val="00124F40"/>
    <w:rsid w:val="00125CFF"/>
    <w:rsid w:val="0013267E"/>
    <w:rsid w:val="0013357F"/>
    <w:rsid w:val="00133784"/>
    <w:rsid w:val="00135967"/>
    <w:rsid w:val="00142F8E"/>
    <w:rsid w:val="001444EE"/>
    <w:rsid w:val="00145496"/>
    <w:rsid w:val="00146179"/>
    <w:rsid w:val="001467A4"/>
    <w:rsid w:val="00147170"/>
    <w:rsid w:val="0015409F"/>
    <w:rsid w:val="00156D36"/>
    <w:rsid w:val="00157692"/>
    <w:rsid w:val="00160C5E"/>
    <w:rsid w:val="00161EC7"/>
    <w:rsid w:val="00162764"/>
    <w:rsid w:val="00170488"/>
    <w:rsid w:val="001712D9"/>
    <w:rsid w:val="00171AD7"/>
    <w:rsid w:val="00172C52"/>
    <w:rsid w:val="00172F46"/>
    <w:rsid w:val="00173866"/>
    <w:rsid w:val="00176144"/>
    <w:rsid w:val="00177DAF"/>
    <w:rsid w:val="0018051A"/>
    <w:rsid w:val="00181184"/>
    <w:rsid w:val="0018298A"/>
    <w:rsid w:val="0018345F"/>
    <w:rsid w:val="00184ACF"/>
    <w:rsid w:val="00187A41"/>
    <w:rsid w:val="001912D3"/>
    <w:rsid w:val="00194B2F"/>
    <w:rsid w:val="00196258"/>
    <w:rsid w:val="001A1BCB"/>
    <w:rsid w:val="001A5F05"/>
    <w:rsid w:val="001A673F"/>
    <w:rsid w:val="001A79E4"/>
    <w:rsid w:val="001B3316"/>
    <w:rsid w:val="001B3A46"/>
    <w:rsid w:val="001B623A"/>
    <w:rsid w:val="001B68C8"/>
    <w:rsid w:val="001B6FA4"/>
    <w:rsid w:val="001C3E64"/>
    <w:rsid w:val="001C494B"/>
    <w:rsid w:val="001C4EF6"/>
    <w:rsid w:val="001C6EB5"/>
    <w:rsid w:val="001C7118"/>
    <w:rsid w:val="001D18C4"/>
    <w:rsid w:val="001D23BA"/>
    <w:rsid w:val="001D3C28"/>
    <w:rsid w:val="001D5340"/>
    <w:rsid w:val="001D54E3"/>
    <w:rsid w:val="001E57B6"/>
    <w:rsid w:val="001E6151"/>
    <w:rsid w:val="001F1D11"/>
    <w:rsid w:val="001F215B"/>
    <w:rsid w:val="001F31B7"/>
    <w:rsid w:val="00204491"/>
    <w:rsid w:val="00207791"/>
    <w:rsid w:val="00210C52"/>
    <w:rsid w:val="00212BC1"/>
    <w:rsid w:val="00212ECB"/>
    <w:rsid w:val="00215FA1"/>
    <w:rsid w:val="00220FAF"/>
    <w:rsid w:val="00222BCA"/>
    <w:rsid w:val="00225798"/>
    <w:rsid w:val="0022784E"/>
    <w:rsid w:val="0023090E"/>
    <w:rsid w:val="00231963"/>
    <w:rsid w:val="00232989"/>
    <w:rsid w:val="00237356"/>
    <w:rsid w:val="00237B5F"/>
    <w:rsid w:val="00242082"/>
    <w:rsid w:val="0024445E"/>
    <w:rsid w:val="002452BE"/>
    <w:rsid w:val="00246019"/>
    <w:rsid w:val="0024636B"/>
    <w:rsid w:val="00246BAC"/>
    <w:rsid w:val="002472CA"/>
    <w:rsid w:val="0024798A"/>
    <w:rsid w:val="00250F02"/>
    <w:rsid w:val="0025457A"/>
    <w:rsid w:val="00255770"/>
    <w:rsid w:val="002622DB"/>
    <w:rsid w:val="002662E5"/>
    <w:rsid w:val="00270DB7"/>
    <w:rsid w:val="002724D7"/>
    <w:rsid w:val="00274F8B"/>
    <w:rsid w:val="00280853"/>
    <w:rsid w:val="002809AC"/>
    <w:rsid w:val="00281ACD"/>
    <w:rsid w:val="002859B3"/>
    <w:rsid w:val="002867A5"/>
    <w:rsid w:val="002873F5"/>
    <w:rsid w:val="00287945"/>
    <w:rsid w:val="00290A88"/>
    <w:rsid w:val="002967BC"/>
    <w:rsid w:val="002A2AE2"/>
    <w:rsid w:val="002A2CF6"/>
    <w:rsid w:val="002A3C48"/>
    <w:rsid w:val="002A7D24"/>
    <w:rsid w:val="002B0575"/>
    <w:rsid w:val="002B2925"/>
    <w:rsid w:val="002B3ADE"/>
    <w:rsid w:val="002B3CF4"/>
    <w:rsid w:val="002B6521"/>
    <w:rsid w:val="002C0EA5"/>
    <w:rsid w:val="002C563D"/>
    <w:rsid w:val="002C6103"/>
    <w:rsid w:val="002C6D39"/>
    <w:rsid w:val="002C73B5"/>
    <w:rsid w:val="002D06A4"/>
    <w:rsid w:val="002D0D2E"/>
    <w:rsid w:val="002D0EB7"/>
    <w:rsid w:val="002D1F18"/>
    <w:rsid w:val="002D3895"/>
    <w:rsid w:val="002D4C1E"/>
    <w:rsid w:val="002D7384"/>
    <w:rsid w:val="002E076B"/>
    <w:rsid w:val="002E0B0B"/>
    <w:rsid w:val="002E0C4E"/>
    <w:rsid w:val="002E0FF4"/>
    <w:rsid w:val="002E3463"/>
    <w:rsid w:val="002E7430"/>
    <w:rsid w:val="002F2CD0"/>
    <w:rsid w:val="002F65F8"/>
    <w:rsid w:val="002F6C94"/>
    <w:rsid w:val="002F6FE5"/>
    <w:rsid w:val="002F7067"/>
    <w:rsid w:val="003003C7"/>
    <w:rsid w:val="003010C2"/>
    <w:rsid w:val="00302DCB"/>
    <w:rsid w:val="00306561"/>
    <w:rsid w:val="00306CA2"/>
    <w:rsid w:val="003075F4"/>
    <w:rsid w:val="00307754"/>
    <w:rsid w:val="003078F4"/>
    <w:rsid w:val="00310091"/>
    <w:rsid w:val="00310B8C"/>
    <w:rsid w:val="00313F8B"/>
    <w:rsid w:val="00314128"/>
    <w:rsid w:val="00314558"/>
    <w:rsid w:val="00322ACD"/>
    <w:rsid w:val="00324EDF"/>
    <w:rsid w:val="00325B3C"/>
    <w:rsid w:val="0032710C"/>
    <w:rsid w:val="003319D5"/>
    <w:rsid w:val="003325D8"/>
    <w:rsid w:val="00337989"/>
    <w:rsid w:val="00337F30"/>
    <w:rsid w:val="00341FBD"/>
    <w:rsid w:val="003425D1"/>
    <w:rsid w:val="00343BDB"/>
    <w:rsid w:val="00345654"/>
    <w:rsid w:val="00346123"/>
    <w:rsid w:val="0035002C"/>
    <w:rsid w:val="00352CE1"/>
    <w:rsid w:val="003579C5"/>
    <w:rsid w:val="0036023A"/>
    <w:rsid w:val="00360606"/>
    <w:rsid w:val="00362804"/>
    <w:rsid w:val="00362F2C"/>
    <w:rsid w:val="00363ECF"/>
    <w:rsid w:val="003720E8"/>
    <w:rsid w:val="00373C80"/>
    <w:rsid w:val="00373F98"/>
    <w:rsid w:val="00376247"/>
    <w:rsid w:val="00377293"/>
    <w:rsid w:val="00377747"/>
    <w:rsid w:val="00380A14"/>
    <w:rsid w:val="00380F43"/>
    <w:rsid w:val="00381B32"/>
    <w:rsid w:val="003831A7"/>
    <w:rsid w:val="00383B72"/>
    <w:rsid w:val="00384254"/>
    <w:rsid w:val="00384AA2"/>
    <w:rsid w:val="0038607B"/>
    <w:rsid w:val="00386DE5"/>
    <w:rsid w:val="003874FF"/>
    <w:rsid w:val="00390B0E"/>
    <w:rsid w:val="00390CC1"/>
    <w:rsid w:val="003919C8"/>
    <w:rsid w:val="00397CC8"/>
    <w:rsid w:val="003A40CD"/>
    <w:rsid w:val="003A49B8"/>
    <w:rsid w:val="003A58D7"/>
    <w:rsid w:val="003B0954"/>
    <w:rsid w:val="003B0A33"/>
    <w:rsid w:val="003B3480"/>
    <w:rsid w:val="003B38CF"/>
    <w:rsid w:val="003B5BA1"/>
    <w:rsid w:val="003C071D"/>
    <w:rsid w:val="003C1AD5"/>
    <w:rsid w:val="003C1B40"/>
    <w:rsid w:val="003C3592"/>
    <w:rsid w:val="003C4B70"/>
    <w:rsid w:val="003C4B7A"/>
    <w:rsid w:val="003C607E"/>
    <w:rsid w:val="003C6BFB"/>
    <w:rsid w:val="003C70C3"/>
    <w:rsid w:val="003D4937"/>
    <w:rsid w:val="003D5550"/>
    <w:rsid w:val="003D6346"/>
    <w:rsid w:val="003E220C"/>
    <w:rsid w:val="003E5D35"/>
    <w:rsid w:val="003E6E90"/>
    <w:rsid w:val="003F08A7"/>
    <w:rsid w:val="003F1670"/>
    <w:rsid w:val="003F2623"/>
    <w:rsid w:val="003F47C6"/>
    <w:rsid w:val="003F4DDE"/>
    <w:rsid w:val="003F72D2"/>
    <w:rsid w:val="004009B5"/>
    <w:rsid w:val="00400D36"/>
    <w:rsid w:val="00402900"/>
    <w:rsid w:val="004041F1"/>
    <w:rsid w:val="00407AFE"/>
    <w:rsid w:val="00411519"/>
    <w:rsid w:val="00411BE2"/>
    <w:rsid w:val="00412E30"/>
    <w:rsid w:val="004137E8"/>
    <w:rsid w:val="0042033E"/>
    <w:rsid w:val="004215AB"/>
    <w:rsid w:val="00422691"/>
    <w:rsid w:val="004231D9"/>
    <w:rsid w:val="00426901"/>
    <w:rsid w:val="00427D0B"/>
    <w:rsid w:val="00432A89"/>
    <w:rsid w:val="00433828"/>
    <w:rsid w:val="00433F88"/>
    <w:rsid w:val="00436900"/>
    <w:rsid w:val="00444AF7"/>
    <w:rsid w:val="00447ABF"/>
    <w:rsid w:val="00452506"/>
    <w:rsid w:val="004537A0"/>
    <w:rsid w:val="0045415E"/>
    <w:rsid w:val="00457595"/>
    <w:rsid w:val="00457B99"/>
    <w:rsid w:val="00457FB7"/>
    <w:rsid w:val="00460201"/>
    <w:rsid w:val="004611B9"/>
    <w:rsid w:val="004627B0"/>
    <w:rsid w:val="00462D0A"/>
    <w:rsid w:val="00465008"/>
    <w:rsid w:val="00467C5E"/>
    <w:rsid w:val="004709B5"/>
    <w:rsid w:val="004728A0"/>
    <w:rsid w:val="0048068E"/>
    <w:rsid w:val="00481073"/>
    <w:rsid w:val="004829E7"/>
    <w:rsid w:val="00494159"/>
    <w:rsid w:val="00494D6F"/>
    <w:rsid w:val="004A077D"/>
    <w:rsid w:val="004A299F"/>
    <w:rsid w:val="004A3870"/>
    <w:rsid w:val="004A3F20"/>
    <w:rsid w:val="004A4C34"/>
    <w:rsid w:val="004B0F5C"/>
    <w:rsid w:val="004B102A"/>
    <w:rsid w:val="004B1B19"/>
    <w:rsid w:val="004B3BE4"/>
    <w:rsid w:val="004B70AD"/>
    <w:rsid w:val="004B7D57"/>
    <w:rsid w:val="004C0646"/>
    <w:rsid w:val="004C28C7"/>
    <w:rsid w:val="004C2C91"/>
    <w:rsid w:val="004C382D"/>
    <w:rsid w:val="004C3DDF"/>
    <w:rsid w:val="004C3F56"/>
    <w:rsid w:val="004D1D6A"/>
    <w:rsid w:val="004D273F"/>
    <w:rsid w:val="004D47B0"/>
    <w:rsid w:val="004D4CE8"/>
    <w:rsid w:val="004E0448"/>
    <w:rsid w:val="004E1680"/>
    <w:rsid w:val="004E1E68"/>
    <w:rsid w:val="004E4062"/>
    <w:rsid w:val="004E41A0"/>
    <w:rsid w:val="004E6B90"/>
    <w:rsid w:val="004E75C1"/>
    <w:rsid w:val="004F07B3"/>
    <w:rsid w:val="00500146"/>
    <w:rsid w:val="00506318"/>
    <w:rsid w:val="005077B6"/>
    <w:rsid w:val="00512D52"/>
    <w:rsid w:val="00513741"/>
    <w:rsid w:val="00513828"/>
    <w:rsid w:val="005155F7"/>
    <w:rsid w:val="0051767A"/>
    <w:rsid w:val="005203DF"/>
    <w:rsid w:val="0052252F"/>
    <w:rsid w:val="00524557"/>
    <w:rsid w:val="005256DB"/>
    <w:rsid w:val="005270F8"/>
    <w:rsid w:val="0052798E"/>
    <w:rsid w:val="005310A1"/>
    <w:rsid w:val="00531552"/>
    <w:rsid w:val="00537797"/>
    <w:rsid w:val="00541CF8"/>
    <w:rsid w:val="0054670A"/>
    <w:rsid w:val="00547AB7"/>
    <w:rsid w:val="0055127E"/>
    <w:rsid w:val="0055183D"/>
    <w:rsid w:val="00553676"/>
    <w:rsid w:val="005548D6"/>
    <w:rsid w:val="00561B8C"/>
    <w:rsid w:val="0056284B"/>
    <w:rsid w:val="005637A9"/>
    <w:rsid w:val="00566430"/>
    <w:rsid w:val="005671C5"/>
    <w:rsid w:val="005768D2"/>
    <w:rsid w:val="0058179E"/>
    <w:rsid w:val="005836FF"/>
    <w:rsid w:val="00584B92"/>
    <w:rsid w:val="00585B25"/>
    <w:rsid w:val="005904C7"/>
    <w:rsid w:val="005918F8"/>
    <w:rsid w:val="00593251"/>
    <w:rsid w:val="00593BA0"/>
    <w:rsid w:val="00597590"/>
    <w:rsid w:val="00597B5B"/>
    <w:rsid w:val="00597C53"/>
    <w:rsid w:val="005A1D9C"/>
    <w:rsid w:val="005A66E4"/>
    <w:rsid w:val="005A78F0"/>
    <w:rsid w:val="005B06AB"/>
    <w:rsid w:val="005B0D68"/>
    <w:rsid w:val="005B26C9"/>
    <w:rsid w:val="005B276D"/>
    <w:rsid w:val="005C3C64"/>
    <w:rsid w:val="005C4737"/>
    <w:rsid w:val="005C7509"/>
    <w:rsid w:val="005C7876"/>
    <w:rsid w:val="005C7CD0"/>
    <w:rsid w:val="005D141F"/>
    <w:rsid w:val="005D1AF3"/>
    <w:rsid w:val="005D55DE"/>
    <w:rsid w:val="005D5817"/>
    <w:rsid w:val="005D746C"/>
    <w:rsid w:val="005E0A6E"/>
    <w:rsid w:val="005E6FBE"/>
    <w:rsid w:val="005F0064"/>
    <w:rsid w:val="005F013B"/>
    <w:rsid w:val="005F22D6"/>
    <w:rsid w:val="005F2F1E"/>
    <w:rsid w:val="005F386E"/>
    <w:rsid w:val="005F4C51"/>
    <w:rsid w:val="005F5B03"/>
    <w:rsid w:val="005F66AC"/>
    <w:rsid w:val="006003E1"/>
    <w:rsid w:val="00602B4B"/>
    <w:rsid w:val="006038E2"/>
    <w:rsid w:val="00603BD7"/>
    <w:rsid w:val="00605022"/>
    <w:rsid w:val="006055B3"/>
    <w:rsid w:val="006064A0"/>
    <w:rsid w:val="0060790F"/>
    <w:rsid w:val="00613E15"/>
    <w:rsid w:val="00615714"/>
    <w:rsid w:val="00616416"/>
    <w:rsid w:val="00624514"/>
    <w:rsid w:val="006255DF"/>
    <w:rsid w:val="00627F23"/>
    <w:rsid w:val="00631087"/>
    <w:rsid w:val="00631F63"/>
    <w:rsid w:val="006320F7"/>
    <w:rsid w:val="00632E64"/>
    <w:rsid w:val="00633429"/>
    <w:rsid w:val="00633435"/>
    <w:rsid w:val="00633C2A"/>
    <w:rsid w:val="00634355"/>
    <w:rsid w:val="00634836"/>
    <w:rsid w:val="00634BB3"/>
    <w:rsid w:val="00642D9E"/>
    <w:rsid w:val="006444C2"/>
    <w:rsid w:val="006448B8"/>
    <w:rsid w:val="006449FF"/>
    <w:rsid w:val="00645346"/>
    <w:rsid w:val="006468C0"/>
    <w:rsid w:val="00650DD6"/>
    <w:rsid w:val="006510E3"/>
    <w:rsid w:val="00653302"/>
    <w:rsid w:val="00653EFB"/>
    <w:rsid w:val="00654769"/>
    <w:rsid w:val="006559ED"/>
    <w:rsid w:val="00661041"/>
    <w:rsid w:val="00661885"/>
    <w:rsid w:val="00663886"/>
    <w:rsid w:val="00665254"/>
    <w:rsid w:val="00665301"/>
    <w:rsid w:val="00666A5D"/>
    <w:rsid w:val="00670189"/>
    <w:rsid w:val="0067501B"/>
    <w:rsid w:val="00675A14"/>
    <w:rsid w:val="00680116"/>
    <w:rsid w:val="0068391D"/>
    <w:rsid w:val="006849B5"/>
    <w:rsid w:val="0068764D"/>
    <w:rsid w:val="006915DD"/>
    <w:rsid w:val="00692D92"/>
    <w:rsid w:val="006954EB"/>
    <w:rsid w:val="00696CD8"/>
    <w:rsid w:val="00696F5D"/>
    <w:rsid w:val="006A1AA0"/>
    <w:rsid w:val="006A5264"/>
    <w:rsid w:val="006A58C0"/>
    <w:rsid w:val="006A6AE2"/>
    <w:rsid w:val="006B003E"/>
    <w:rsid w:val="006B175D"/>
    <w:rsid w:val="006B17CB"/>
    <w:rsid w:val="006B291F"/>
    <w:rsid w:val="006B32A6"/>
    <w:rsid w:val="006B35FE"/>
    <w:rsid w:val="006B3EFB"/>
    <w:rsid w:val="006B484C"/>
    <w:rsid w:val="006C2232"/>
    <w:rsid w:val="006C24F4"/>
    <w:rsid w:val="006C302C"/>
    <w:rsid w:val="006C38F3"/>
    <w:rsid w:val="006C475F"/>
    <w:rsid w:val="006C5CF5"/>
    <w:rsid w:val="006C5D7F"/>
    <w:rsid w:val="006D1394"/>
    <w:rsid w:val="006D4D0D"/>
    <w:rsid w:val="006D5E3A"/>
    <w:rsid w:val="006E2811"/>
    <w:rsid w:val="006E42D1"/>
    <w:rsid w:val="006E5517"/>
    <w:rsid w:val="006F0216"/>
    <w:rsid w:val="006F29A6"/>
    <w:rsid w:val="006F3F7E"/>
    <w:rsid w:val="006F56EF"/>
    <w:rsid w:val="006F68D3"/>
    <w:rsid w:val="006F6AC3"/>
    <w:rsid w:val="007017EA"/>
    <w:rsid w:val="007020F6"/>
    <w:rsid w:val="00705C4E"/>
    <w:rsid w:val="00707EFD"/>
    <w:rsid w:val="00711F47"/>
    <w:rsid w:val="00714299"/>
    <w:rsid w:val="0071480F"/>
    <w:rsid w:val="00715B01"/>
    <w:rsid w:val="00715E72"/>
    <w:rsid w:val="00717411"/>
    <w:rsid w:val="0071787B"/>
    <w:rsid w:val="007203D9"/>
    <w:rsid w:val="007205B8"/>
    <w:rsid w:val="00721520"/>
    <w:rsid w:val="00721537"/>
    <w:rsid w:val="007248F9"/>
    <w:rsid w:val="00725E25"/>
    <w:rsid w:val="00731C68"/>
    <w:rsid w:val="00733415"/>
    <w:rsid w:val="00733C95"/>
    <w:rsid w:val="00734335"/>
    <w:rsid w:val="00734E17"/>
    <w:rsid w:val="0073509A"/>
    <w:rsid w:val="007367E8"/>
    <w:rsid w:val="00736BA7"/>
    <w:rsid w:val="00742241"/>
    <w:rsid w:val="00743143"/>
    <w:rsid w:val="00743C00"/>
    <w:rsid w:val="00744D76"/>
    <w:rsid w:val="00745099"/>
    <w:rsid w:val="0074554F"/>
    <w:rsid w:val="0074710F"/>
    <w:rsid w:val="007507F3"/>
    <w:rsid w:val="00753ED8"/>
    <w:rsid w:val="007559F0"/>
    <w:rsid w:val="00756B41"/>
    <w:rsid w:val="00757775"/>
    <w:rsid w:val="007577F1"/>
    <w:rsid w:val="0076005F"/>
    <w:rsid w:val="007657C5"/>
    <w:rsid w:val="00765E23"/>
    <w:rsid w:val="00766152"/>
    <w:rsid w:val="007708BD"/>
    <w:rsid w:val="00771BC2"/>
    <w:rsid w:val="00773C5D"/>
    <w:rsid w:val="00776F98"/>
    <w:rsid w:val="00777419"/>
    <w:rsid w:val="007800DE"/>
    <w:rsid w:val="0078242C"/>
    <w:rsid w:val="007937F8"/>
    <w:rsid w:val="00795292"/>
    <w:rsid w:val="007956FE"/>
    <w:rsid w:val="00795E26"/>
    <w:rsid w:val="00796B44"/>
    <w:rsid w:val="00797B1F"/>
    <w:rsid w:val="007A323C"/>
    <w:rsid w:val="007A32E5"/>
    <w:rsid w:val="007A678F"/>
    <w:rsid w:val="007B4DDC"/>
    <w:rsid w:val="007B5D8F"/>
    <w:rsid w:val="007B64C2"/>
    <w:rsid w:val="007C0546"/>
    <w:rsid w:val="007C32F1"/>
    <w:rsid w:val="007C4DC2"/>
    <w:rsid w:val="007C5207"/>
    <w:rsid w:val="007D09F9"/>
    <w:rsid w:val="007D2188"/>
    <w:rsid w:val="007D3DF4"/>
    <w:rsid w:val="007D5581"/>
    <w:rsid w:val="007D6491"/>
    <w:rsid w:val="007D7B20"/>
    <w:rsid w:val="007E6D10"/>
    <w:rsid w:val="007E7198"/>
    <w:rsid w:val="007F187D"/>
    <w:rsid w:val="007F21EE"/>
    <w:rsid w:val="007F31D6"/>
    <w:rsid w:val="007F44EC"/>
    <w:rsid w:val="007F619E"/>
    <w:rsid w:val="007F7BB5"/>
    <w:rsid w:val="0080101F"/>
    <w:rsid w:val="00801437"/>
    <w:rsid w:val="008043F9"/>
    <w:rsid w:val="00811665"/>
    <w:rsid w:val="0081339E"/>
    <w:rsid w:val="008138AF"/>
    <w:rsid w:val="0081568A"/>
    <w:rsid w:val="008156E9"/>
    <w:rsid w:val="00815D0F"/>
    <w:rsid w:val="00817AFB"/>
    <w:rsid w:val="00817B80"/>
    <w:rsid w:val="00820308"/>
    <w:rsid w:val="00823062"/>
    <w:rsid w:val="0082420A"/>
    <w:rsid w:val="008255FA"/>
    <w:rsid w:val="00826AFD"/>
    <w:rsid w:val="008276C9"/>
    <w:rsid w:val="008350D3"/>
    <w:rsid w:val="00836DC1"/>
    <w:rsid w:val="00840098"/>
    <w:rsid w:val="00840DD7"/>
    <w:rsid w:val="00844B44"/>
    <w:rsid w:val="00846550"/>
    <w:rsid w:val="00850C6C"/>
    <w:rsid w:val="00853472"/>
    <w:rsid w:val="00853BEB"/>
    <w:rsid w:val="00855B41"/>
    <w:rsid w:val="008564D6"/>
    <w:rsid w:val="00856972"/>
    <w:rsid w:val="008614D9"/>
    <w:rsid w:val="00863AEC"/>
    <w:rsid w:val="00866174"/>
    <w:rsid w:val="008711C2"/>
    <w:rsid w:val="008737F5"/>
    <w:rsid w:val="00873D42"/>
    <w:rsid w:val="00874D5B"/>
    <w:rsid w:val="00875782"/>
    <w:rsid w:val="008759CF"/>
    <w:rsid w:val="00876F63"/>
    <w:rsid w:val="00876F9F"/>
    <w:rsid w:val="00881EEF"/>
    <w:rsid w:val="008835C1"/>
    <w:rsid w:val="00884ACE"/>
    <w:rsid w:val="00885376"/>
    <w:rsid w:val="00885669"/>
    <w:rsid w:val="00885A21"/>
    <w:rsid w:val="00887E9C"/>
    <w:rsid w:val="00892138"/>
    <w:rsid w:val="00893719"/>
    <w:rsid w:val="00897D34"/>
    <w:rsid w:val="00897FB7"/>
    <w:rsid w:val="008A2D7D"/>
    <w:rsid w:val="008A4E55"/>
    <w:rsid w:val="008A5DFF"/>
    <w:rsid w:val="008B0EEF"/>
    <w:rsid w:val="008B1C32"/>
    <w:rsid w:val="008B3492"/>
    <w:rsid w:val="008B35A0"/>
    <w:rsid w:val="008C08F3"/>
    <w:rsid w:val="008C0B6E"/>
    <w:rsid w:val="008C32D1"/>
    <w:rsid w:val="008C66D2"/>
    <w:rsid w:val="008C70A8"/>
    <w:rsid w:val="008D03CF"/>
    <w:rsid w:val="008D30FA"/>
    <w:rsid w:val="008D4671"/>
    <w:rsid w:val="008D4A69"/>
    <w:rsid w:val="008D595B"/>
    <w:rsid w:val="008E1B55"/>
    <w:rsid w:val="008E5190"/>
    <w:rsid w:val="008E7A3A"/>
    <w:rsid w:val="008E7A41"/>
    <w:rsid w:val="008F0141"/>
    <w:rsid w:val="008F4BDF"/>
    <w:rsid w:val="008F5F9D"/>
    <w:rsid w:val="00902AE1"/>
    <w:rsid w:val="00902C2D"/>
    <w:rsid w:val="009034B3"/>
    <w:rsid w:val="00903D0C"/>
    <w:rsid w:val="009044A2"/>
    <w:rsid w:val="009049B5"/>
    <w:rsid w:val="00907FC2"/>
    <w:rsid w:val="00910F88"/>
    <w:rsid w:val="00913DD3"/>
    <w:rsid w:val="0091455F"/>
    <w:rsid w:val="00915B8C"/>
    <w:rsid w:val="00917AD7"/>
    <w:rsid w:val="00921C27"/>
    <w:rsid w:val="009222A3"/>
    <w:rsid w:val="00924639"/>
    <w:rsid w:val="00924DF6"/>
    <w:rsid w:val="00930DA5"/>
    <w:rsid w:val="00931D91"/>
    <w:rsid w:val="00933C86"/>
    <w:rsid w:val="00934555"/>
    <w:rsid w:val="00937B11"/>
    <w:rsid w:val="00945BE6"/>
    <w:rsid w:val="009478C2"/>
    <w:rsid w:val="0095088B"/>
    <w:rsid w:val="00950E8A"/>
    <w:rsid w:val="00952A72"/>
    <w:rsid w:val="00962133"/>
    <w:rsid w:val="0096390C"/>
    <w:rsid w:val="00965BB4"/>
    <w:rsid w:val="009709EE"/>
    <w:rsid w:val="009725DF"/>
    <w:rsid w:val="00972CFE"/>
    <w:rsid w:val="00972FE5"/>
    <w:rsid w:val="00973532"/>
    <w:rsid w:val="00980C38"/>
    <w:rsid w:val="00980C94"/>
    <w:rsid w:val="00981243"/>
    <w:rsid w:val="00983751"/>
    <w:rsid w:val="00983CC0"/>
    <w:rsid w:val="009901BA"/>
    <w:rsid w:val="0099342A"/>
    <w:rsid w:val="009935CC"/>
    <w:rsid w:val="00993827"/>
    <w:rsid w:val="00994829"/>
    <w:rsid w:val="00994AE8"/>
    <w:rsid w:val="009955CC"/>
    <w:rsid w:val="00995999"/>
    <w:rsid w:val="00996A3E"/>
    <w:rsid w:val="009A23B2"/>
    <w:rsid w:val="009A49B4"/>
    <w:rsid w:val="009A611B"/>
    <w:rsid w:val="009A6922"/>
    <w:rsid w:val="009B0984"/>
    <w:rsid w:val="009B43EE"/>
    <w:rsid w:val="009B4816"/>
    <w:rsid w:val="009C0910"/>
    <w:rsid w:val="009C0BBF"/>
    <w:rsid w:val="009C187C"/>
    <w:rsid w:val="009C4481"/>
    <w:rsid w:val="009C6855"/>
    <w:rsid w:val="009C7191"/>
    <w:rsid w:val="009D3789"/>
    <w:rsid w:val="009D3D2E"/>
    <w:rsid w:val="009D4A21"/>
    <w:rsid w:val="009D56D4"/>
    <w:rsid w:val="009D718C"/>
    <w:rsid w:val="009D7C95"/>
    <w:rsid w:val="009E0879"/>
    <w:rsid w:val="009E0EB9"/>
    <w:rsid w:val="009E2E7D"/>
    <w:rsid w:val="009E3AA7"/>
    <w:rsid w:val="009E4D64"/>
    <w:rsid w:val="009E597C"/>
    <w:rsid w:val="009E72C5"/>
    <w:rsid w:val="009F302A"/>
    <w:rsid w:val="009F30C1"/>
    <w:rsid w:val="009F5033"/>
    <w:rsid w:val="009F6E7F"/>
    <w:rsid w:val="009F6F4A"/>
    <w:rsid w:val="00A0329A"/>
    <w:rsid w:val="00A03BD2"/>
    <w:rsid w:val="00A04076"/>
    <w:rsid w:val="00A13414"/>
    <w:rsid w:val="00A14FA3"/>
    <w:rsid w:val="00A16C0E"/>
    <w:rsid w:val="00A21A43"/>
    <w:rsid w:val="00A2447C"/>
    <w:rsid w:val="00A244EA"/>
    <w:rsid w:val="00A247F8"/>
    <w:rsid w:val="00A24AE4"/>
    <w:rsid w:val="00A2674C"/>
    <w:rsid w:val="00A3221F"/>
    <w:rsid w:val="00A342FC"/>
    <w:rsid w:val="00A3541D"/>
    <w:rsid w:val="00A35AF1"/>
    <w:rsid w:val="00A4066C"/>
    <w:rsid w:val="00A4103C"/>
    <w:rsid w:val="00A41B87"/>
    <w:rsid w:val="00A4527E"/>
    <w:rsid w:val="00A46727"/>
    <w:rsid w:val="00A46D35"/>
    <w:rsid w:val="00A47D11"/>
    <w:rsid w:val="00A502BB"/>
    <w:rsid w:val="00A51264"/>
    <w:rsid w:val="00A51676"/>
    <w:rsid w:val="00A518AB"/>
    <w:rsid w:val="00A527B2"/>
    <w:rsid w:val="00A529E2"/>
    <w:rsid w:val="00A53132"/>
    <w:rsid w:val="00A53F22"/>
    <w:rsid w:val="00A54891"/>
    <w:rsid w:val="00A55AD3"/>
    <w:rsid w:val="00A56710"/>
    <w:rsid w:val="00A600EE"/>
    <w:rsid w:val="00A602C7"/>
    <w:rsid w:val="00A603F2"/>
    <w:rsid w:val="00A6200C"/>
    <w:rsid w:val="00A627F6"/>
    <w:rsid w:val="00A6339E"/>
    <w:rsid w:val="00A73103"/>
    <w:rsid w:val="00A74060"/>
    <w:rsid w:val="00A741E7"/>
    <w:rsid w:val="00A74288"/>
    <w:rsid w:val="00A74511"/>
    <w:rsid w:val="00A74794"/>
    <w:rsid w:val="00A76C4B"/>
    <w:rsid w:val="00A777C5"/>
    <w:rsid w:val="00A77B6A"/>
    <w:rsid w:val="00A80676"/>
    <w:rsid w:val="00A83C47"/>
    <w:rsid w:val="00A84586"/>
    <w:rsid w:val="00A84597"/>
    <w:rsid w:val="00A87764"/>
    <w:rsid w:val="00A87EBB"/>
    <w:rsid w:val="00A97CCB"/>
    <w:rsid w:val="00AA22D1"/>
    <w:rsid w:val="00AA2FB6"/>
    <w:rsid w:val="00AA41CF"/>
    <w:rsid w:val="00AA4AA8"/>
    <w:rsid w:val="00AA6A54"/>
    <w:rsid w:val="00AA6A94"/>
    <w:rsid w:val="00AA6F4D"/>
    <w:rsid w:val="00AA7ACA"/>
    <w:rsid w:val="00AB3189"/>
    <w:rsid w:val="00AB64CE"/>
    <w:rsid w:val="00AC1233"/>
    <w:rsid w:val="00AC4328"/>
    <w:rsid w:val="00AC47FF"/>
    <w:rsid w:val="00AC55E8"/>
    <w:rsid w:val="00AC72CF"/>
    <w:rsid w:val="00AD2287"/>
    <w:rsid w:val="00AD4212"/>
    <w:rsid w:val="00AE018F"/>
    <w:rsid w:val="00AE08D4"/>
    <w:rsid w:val="00AE6BB6"/>
    <w:rsid w:val="00AF054E"/>
    <w:rsid w:val="00AF0F5A"/>
    <w:rsid w:val="00AF2F3F"/>
    <w:rsid w:val="00AF3508"/>
    <w:rsid w:val="00AF5025"/>
    <w:rsid w:val="00B0593B"/>
    <w:rsid w:val="00B109AF"/>
    <w:rsid w:val="00B129FC"/>
    <w:rsid w:val="00B13B0A"/>
    <w:rsid w:val="00B17ADF"/>
    <w:rsid w:val="00B24294"/>
    <w:rsid w:val="00B26095"/>
    <w:rsid w:val="00B270A8"/>
    <w:rsid w:val="00B27580"/>
    <w:rsid w:val="00B279AB"/>
    <w:rsid w:val="00B333FA"/>
    <w:rsid w:val="00B33600"/>
    <w:rsid w:val="00B40AB1"/>
    <w:rsid w:val="00B40D1B"/>
    <w:rsid w:val="00B417CD"/>
    <w:rsid w:val="00B419A3"/>
    <w:rsid w:val="00B4344F"/>
    <w:rsid w:val="00B43D92"/>
    <w:rsid w:val="00B464BC"/>
    <w:rsid w:val="00B51FDD"/>
    <w:rsid w:val="00B54DB6"/>
    <w:rsid w:val="00B56293"/>
    <w:rsid w:val="00B57188"/>
    <w:rsid w:val="00B646B2"/>
    <w:rsid w:val="00B64DF0"/>
    <w:rsid w:val="00B64DFA"/>
    <w:rsid w:val="00B70154"/>
    <w:rsid w:val="00B715A4"/>
    <w:rsid w:val="00B72FE8"/>
    <w:rsid w:val="00B7377A"/>
    <w:rsid w:val="00B76210"/>
    <w:rsid w:val="00B77AAC"/>
    <w:rsid w:val="00B80CCD"/>
    <w:rsid w:val="00B823A8"/>
    <w:rsid w:val="00B843B1"/>
    <w:rsid w:val="00B877B6"/>
    <w:rsid w:val="00B904E0"/>
    <w:rsid w:val="00B90569"/>
    <w:rsid w:val="00B92B23"/>
    <w:rsid w:val="00B9553F"/>
    <w:rsid w:val="00B95A09"/>
    <w:rsid w:val="00B95D7A"/>
    <w:rsid w:val="00B96FAD"/>
    <w:rsid w:val="00B97F11"/>
    <w:rsid w:val="00BA2468"/>
    <w:rsid w:val="00BA385D"/>
    <w:rsid w:val="00BB33B1"/>
    <w:rsid w:val="00BB3483"/>
    <w:rsid w:val="00BB3C26"/>
    <w:rsid w:val="00BB5418"/>
    <w:rsid w:val="00BB62F0"/>
    <w:rsid w:val="00BC0095"/>
    <w:rsid w:val="00BC153D"/>
    <w:rsid w:val="00BC1657"/>
    <w:rsid w:val="00BC356E"/>
    <w:rsid w:val="00BC56FF"/>
    <w:rsid w:val="00BD0248"/>
    <w:rsid w:val="00BD25A5"/>
    <w:rsid w:val="00BD3F72"/>
    <w:rsid w:val="00BD4219"/>
    <w:rsid w:val="00BD472A"/>
    <w:rsid w:val="00BD5D5D"/>
    <w:rsid w:val="00BD6CAE"/>
    <w:rsid w:val="00BD6EF5"/>
    <w:rsid w:val="00BD7386"/>
    <w:rsid w:val="00BD7DF7"/>
    <w:rsid w:val="00BE01E9"/>
    <w:rsid w:val="00BE04B6"/>
    <w:rsid w:val="00BE3275"/>
    <w:rsid w:val="00BE533B"/>
    <w:rsid w:val="00BE56A7"/>
    <w:rsid w:val="00BE57AD"/>
    <w:rsid w:val="00BE7AB4"/>
    <w:rsid w:val="00BE7D7D"/>
    <w:rsid w:val="00BF091E"/>
    <w:rsid w:val="00BF6A43"/>
    <w:rsid w:val="00BF6C4F"/>
    <w:rsid w:val="00C022D0"/>
    <w:rsid w:val="00C02600"/>
    <w:rsid w:val="00C02841"/>
    <w:rsid w:val="00C048F9"/>
    <w:rsid w:val="00C105AE"/>
    <w:rsid w:val="00C110CC"/>
    <w:rsid w:val="00C11134"/>
    <w:rsid w:val="00C11CED"/>
    <w:rsid w:val="00C11EC9"/>
    <w:rsid w:val="00C12092"/>
    <w:rsid w:val="00C12E68"/>
    <w:rsid w:val="00C166E4"/>
    <w:rsid w:val="00C219A7"/>
    <w:rsid w:val="00C2271E"/>
    <w:rsid w:val="00C22CE6"/>
    <w:rsid w:val="00C23182"/>
    <w:rsid w:val="00C25587"/>
    <w:rsid w:val="00C25B0A"/>
    <w:rsid w:val="00C264BA"/>
    <w:rsid w:val="00C27749"/>
    <w:rsid w:val="00C32B6C"/>
    <w:rsid w:val="00C332DF"/>
    <w:rsid w:val="00C34FAC"/>
    <w:rsid w:val="00C35AAB"/>
    <w:rsid w:val="00C41016"/>
    <w:rsid w:val="00C41105"/>
    <w:rsid w:val="00C43554"/>
    <w:rsid w:val="00C435C3"/>
    <w:rsid w:val="00C45EB8"/>
    <w:rsid w:val="00C50090"/>
    <w:rsid w:val="00C56400"/>
    <w:rsid w:val="00C564F8"/>
    <w:rsid w:val="00C6194A"/>
    <w:rsid w:val="00C63325"/>
    <w:rsid w:val="00C641E8"/>
    <w:rsid w:val="00C65C9B"/>
    <w:rsid w:val="00C71BD9"/>
    <w:rsid w:val="00C73D39"/>
    <w:rsid w:val="00C74E7D"/>
    <w:rsid w:val="00C76335"/>
    <w:rsid w:val="00C7733A"/>
    <w:rsid w:val="00C81F52"/>
    <w:rsid w:val="00C82871"/>
    <w:rsid w:val="00C83609"/>
    <w:rsid w:val="00C865C9"/>
    <w:rsid w:val="00C875AE"/>
    <w:rsid w:val="00C9243A"/>
    <w:rsid w:val="00C93787"/>
    <w:rsid w:val="00C93E66"/>
    <w:rsid w:val="00CA0B1D"/>
    <w:rsid w:val="00CA0C0D"/>
    <w:rsid w:val="00CA11B8"/>
    <w:rsid w:val="00CA369B"/>
    <w:rsid w:val="00CA3725"/>
    <w:rsid w:val="00CA4210"/>
    <w:rsid w:val="00CA42C6"/>
    <w:rsid w:val="00CA4783"/>
    <w:rsid w:val="00CA4D83"/>
    <w:rsid w:val="00CA7FBC"/>
    <w:rsid w:val="00CB1079"/>
    <w:rsid w:val="00CB3030"/>
    <w:rsid w:val="00CB47B1"/>
    <w:rsid w:val="00CB5D44"/>
    <w:rsid w:val="00CB6C5A"/>
    <w:rsid w:val="00CC49F2"/>
    <w:rsid w:val="00CC55E4"/>
    <w:rsid w:val="00CC5CEC"/>
    <w:rsid w:val="00CC6E45"/>
    <w:rsid w:val="00CD002D"/>
    <w:rsid w:val="00CD15EC"/>
    <w:rsid w:val="00CD2C11"/>
    <w:rsid w:val="00CD63CD"/>
    <w:rsid w:val="00CD64E8"/>
    <w:rsid w:val="00CD69BF"/>
    <w:rsid w:val="00CE0B54"/>
    <w:rsid w:val="00CE754D"/>
    <w:rsid w:val="00CF2422"/>
    <w:rsid w:val="00CF4FA1"/>
    <w:rsid w:val="00D075F4"/>
    <w:rsid w:val="00D076EE"/>
    <w:rsid w:val="00D137D9"/>
    <w:rsid w:val="00D15B05"/>
    <w:rsid w:val="00D171EE"/>
    <w:rsid w:val="00D23574"/>
    <w:rsid w:val="00D23ED2"/>
    <w:rsid w:val="00D2401B"/>
    <w:rsid w:val="00D25584"/>
    <w:rsid w:val="00D258BA"/>
    <w:rsid w:val="00D25C90"/>
    <w:rsid w:val="00D26B5F"/>
    <w:rsid w:val="00D30C39"/>
    <w:rsid w:val="00D31197"/>
    <w:rsid w:val="00D321DF"/>
    <w:rsid w:val="00D32825"/>
    <w:rsid w:val="00D3289A"/>
    <w:rsid w:val="00D334ED"/>
    <w:rsid w:val="00D33DD4"/>
    <w:rsid w:val="00D355CB"/>
    <w:rsid w:val="00D36DFD"/>
    <w:rsid w:val="00D42BE2"/>
    <w:rsid w:val="00D43B06"/>
    <w:rsid w:val="00D454E0"/>
    <w:rsid w:val="00D47DEC"/>
    <w:rsid w:val="00D50121"/>
    <w:rsid w:val="00D508DE"/>
    <w:rsid w:val="00D5587E"/>
    <w:rsid w:val="00D55DDE"/>
    <w:rsid w:val="00D602D5"/>
    <w:rsid w:val="00D61041"/>
    <w:rsid w:val="00D61D4A"/>
    <w:rsid w:val="00D62C70"/>
    <w:rsid w:val="00D62DC3"/>
    <w:rsid w:val="00D65B94"/>
    <w:rsid w:val="00D7166B"/>
    <w:rsid w:val="00D7304E"/>
    <w:rsid w:val="00D7357F"/>
    <w:rsid w:val="00D73C06"/>
    <w:rsid w:val="00D76892"/>
    <w:rsid w:val="00D87F57"/>
    <w:rsid w:val="00D92EF5"/>
    <w:rsid w:val="00D933CD"/>
    <w:rsid w:val="00D933F5"/>
    <w:rsid w:val="00D94789"/>
    <w:rsid w:val="00D94EA0"/>
    <w:rsid w:val="00D955BC"/>
    <w:rsid w:val="00D96A70"/>
    <w:rsid w:val="00DA3859"/>
    <w:rsid w:val="00DB18E6"/>
    <w:rsid w:val="00DB2B46"/>
    <w:rsid w:val="00DB442C"/>
    <w:rsid w:val="00DB5351"/>
    <w:rsid w:val="00DC2EFF"/>
    <w:rsid w:val="00DC3BDD"/>
    <w:rsid w:val="00DC41DF"/>
    <w:rsid w:val="00DC4429"/>
    <w:rsid w:val="00DC6CC7"/>
    <w:rsid w:val="00DC6F7A"/>
    <w:rsid w:val="00DD1507"/>
    <w:rsid w:val="00DD1F35"/>
    <w:rsid w:val="00DD2141"/>
    <w:rsid w:val="00DD5A16"/>
    <w:rsid w:val="00DD66E2"/>
    <w:rsid w:val="00DD7D77"/>
    <w:rsid w:val="00DE0D39"/>
    <w:rsid w:val="00DE2090"/>
    <w:rsid w:val="00DE29AB"/>
    <w:rsid w:val="00DE30C3"/>
    <w:rsid w:val="00DE376A"/>
    <w:rsid w:val="00DE3FED"/>
    <w:rsid w:val="00DE4025"/>
    <w:rsid w:val="00DE59B1"/>
    <w:rsid w:val="00DE7177"/>
    <w:rsid w:val="00DF0782"/>
    <w:rsid w:val="00DF3285"/>
    <w:rsid w:val="00DF5586"/>
    <w:rsid w:val="00DF7D32"/>
    <w:rsid w:val="00E00259"/>
    <w:rsid w:val="00E01D64"/>
    <w:rsid w:val="00E0486D"/>
    <w:rsid w:val="00E10D15"/>
    <w:rsid w:val="00E11C14"/>
    <w:rsid w:val="00E12737"/>
    <w:rsid w:val="00E1388A"/>
    <w:rsid w:val="00E14A80"/>
    <w:rsid w:val="00E14ADB"/>
    <w:rsid w:val="00E14BBB"/>
    <w:rsid w:val="00E15372"/>
    <w:rsid w:val="00E17260"/>
    <w:rsid w:val="00E21A24"/>
    <w:rsid w:val="00E25B8F"/>
    <w:rsid w:val="00E26674"/>
    <w:rsid w:val="00E30DB2"/>
    <w:rsid w:val="00E313A8"/>
    <w:rsid w:val="00E31FFD"/>
    <w:rsid w:val="00E37A71"/>
    <w:rsid w:val="00E45173"/>
    <w:rsid w:val="00E46EE3"/>
    <w:rsid w:val="00E47BEE"/>
    <w:rsid w:val="00E501D5"/>
    <w:rsid w:val="00E54D3A"/>
    <w:rsid w:val="00E61D0D"/>
    <w:rsid w:val="00E62476"/>
    <w:rsid w:val="00E63402"/>
    <w:rsid w:val="00E672A5"/>
    <w:rsid w:val="00E746D6"/>
    <w:rsid w:val="00E77224"/>
    <w:rsid w:val="00E801DD"/>
    <w:rsid w:val="00E80D07"/>
    <w:rsid w:val="00E80E0B"/>
    <w:rsid w:val="00E82E45"/>
    <w:rsid w:val="00E856C9"/>
    <w:rsid w:val="00E857B2"/>
    <w:rsid w:val="00E86A54"/>
    <w:rsid w:val="00E907B3"/>
    <w:rsid w:val="00E90835"/>
    <w:rsid w:val="00E90D12"/>
    <w:rsid w:val="00E92596"/>
    <w:rsid w:val="00E93CC0"/>
    <w:rsid w:val="00E947F9"/>
    <w:rsid w:val="00E97F30"/>
    <w:rsid w:val="00EA2F43"/>
    <w:rsid w:val="00EB3DEF"/>
    <w:rsid w:val="00EB49B6"/>
    <w:rsid w:val="00EB6B27"/>
    <w:rsid w:val="00EB7B8D"/>
    <w:rsid w:val="00EC0069"/>
    <w:rsid w:val="00EC2900"/>
    <w:rsid w:val="00EC3059"/>
    <w:rsid w:val="00EC3481"/>
    <w:rsid w:val="00EC718E"/>
    <w:rsid w:val="00EC7618"/>
    <w:rsid w:val="00ED1B55"/>
    <w:rsid w:val="00ED28E9"/>
    <w:rsid w:val="00ED2AA5"/>
    <w:rsid w:val="00ED361B"/>
    <w:rsid w:val="00ED376D"/>
    <w:rsid w:val="00ED5103"/>
    <w:rsid w:val="00ED7818"/>
    <w:rsid w:val="00EE0247"/>
    <w:rsid w:val="00EE4471"/>
    <w:rsid w:val="00EE5823"/>
    <w:rsid w:val="00EE5E0B"/>
    <w:rsid w:val="00EE6DA3"/>
    <w:rsid w:val="00EF0A25"/>
    <w:rsid w:val="00EF384E"/>
    <w:rsid w:val="00EF5495"/>
    <w:rsid w:val="00EF6705"/>
    <w:rsid w:val="00EF6A10"/>
    <w:rsid w:val="00F0005F"/>
    <w:rsid w:val="00F0099C"/>
    <w:rsid w:val="00F01695"/>
    <w:rsid w:val="00F01C53"/>
    <w:rsid w:val="00F01D2F"/>
    <w:rsid w:val="00F02CDE"/>
    <w:rsid w:val="00F03969"/>
    <w:rsid w:val="00F10145"/>
    <w:rsid w:val="00F1055A"/>
    <w:rsid w:val="00F11334"/>
    <w:rsid w:val="00F121B6"/>
    <w:rsid w:val="00F17268"/>
    <w:rsid w:val="00F23CCD"/>
    <w:rsid w:val="00F24BE1"/>
    <w:rsid w:val="00F2561B"/>
    <w:rsid w:val="00F274DA"/>
    <w:rsid w:val="00F323D1"/>
    <w:rsid w:val="00F334A3"/>
    <w:rsid w:val="00F339B5"/>
    <w:rsid w:val="00F414C5"/>
    <w:rsid w:val="00F41A3F"/>
    <w:rsid w:val="00F436F3"/>
    <w:rsid w:val="00F45CD3"/>
    <w:rsid w:val="00F53147"/>
    <w:rsid w:val="00F56B22"/>
    <w:rsid w:val="00F60233"/>
    <w:rsid w:val="00F627EA"/>
    <w:rsid w:val="00F63C95"/>
    <w:rsid w:val="00F65DE0"/>
    <w:rsid w:val="00F70CFA"/>
    <w:rsid w:val="00F737BF"/>
    <w:rsid w:val="00F75817"/>
    <w:rsid w:val="00F77C87"/>
    <w:rsid w:val="00F77CA2"/>
    <w:rsid w:val="00F812C7"/>
    <w:rsid w:val="00F82CD2"/>
    <w:rsid w:val="00F82E01"/>
    <w:rsid w:val="00F83752"/>
    <w:rsid w:val="00F83BED"/>
    <w:rsid w:val="00F85CDA"/>
    <w:rsid w:val="00F85EE2"/>
    <w:rsid w:val="00F90269"/>
    <w:rsid w:val="00F91575"/>
    <w:rsid w:val="00FA084D"/>
    <w:rsid w:val="00FA5AF7"/>
    <w:rsid w:val="00FB5F0D"/>
    <w:rsid w:val="00FC4145"/>
    <w:rsid w:val="00FC48AE"/>
    <w:rsid w:val="00FC770A"/>
    <w:rsid w:val="00FD0E98"/>
    <w:rsid w:val="00FD29EF"/>
    <w:rsid w:val="00FD35E3"/>
    <w:rsid w:val="00FD4166"/>
    <w:rsid w:val="00FE088C"/>
    <w:rsid w:val="00FE5031"/>
    <w:rsid w:val="00FF16C3"/>
    <w:rsid w:val="00FF4BDC"/>
    <w:rsid w:val="00FF4C68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72C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C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C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C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C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CF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CF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CF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CF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C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C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2C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2CF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72C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2CFE"/>
    <w:rPr>
      <w:b/>
      <w:bCs/>
      <w:spacing w:val="0"/>
    </w:rPr>
  </w:style>
  <w:style w:type="character" w:styleId="a9">
    <w:name w:val="Emphasis"/>
    <w:uiPriority w:val="20"/>
    <w:qFormat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2CFE"/>
  </w:style>
  <w:style w:type="paragraph" w:styleId="ab">
    <w:name w:val="List Paragraph"/>
    <w:basedOn w:val="a"/>
    <w:uiPriority w:val="34"/>
    <w:qFormat/>
    <w:rsid w:val="00972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CF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2C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2C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2C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2C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2C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2C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CFE"/>
    <w:pPr>
      <w:outlineLvl w:val="9"/>
    </w:pPr>
  </w:style>
  <w:style w:type="paragraph" w:customStyle="1" w:styleId="constitle">
    <w:name w:val="constitle"/>
    <w:basedOn w:val="a"/>
    <w:rsid w:val="00101C69"/>
    <w:pPr>
      <w:spacing w:before="100" w:beforeAutospacing="1" w:after="100" w:afterAutospacing="1"/>
    </w:pPr>
  </w:style>
  <w:style w:type="paragraph" w:customStyle="1" w:styleId="ConsPlusTitle">
    <w:name w:val="ConsPlusTitle"/>
    <w:rsid w:val="00101C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4">
    <w:name w:val="Hyperlink"/>
    <w:rsid w:val="00101C69"/>
    <w:rPr>
      <w:color w:val="000080"/>
      <w:u w:val="single"/>
    </w:rPr>
  </w:style>
  <w:style w:type="paragraph" w:styleId="af5">
    <w:name w:val="Body Text"/>
    <w:basedOn w:val="a"/>
    <w:link w:val="af6"/>
    <w:rsid w:val="00101C69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101C6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101C69"/>
    <w:pPr>
      <w:suppressAutoHyphens/>
      <w:ind w:firstLine="90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01C69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Normal (Web)"/>
    <w:basedOn w:val="a"/>
    <w:rsid w:val="00101C69"/>
    <w:pPr>
      <w:suppressAutoHyphens/>
      <w:spacing w:before="280" w:after="280"/>
    </w:pPr>
    <w:rPr>
      <w:lang w:eastAsia="ar-SA"/>
    </w:rPr>
  </w:style>
  <w:style w:type="paragraph" w:customStyle="1" w:styleId="11">
    <w:name w:val="Название объекта1"/>
    <w:basedOn w:val="a"/>
    <w:next w:val="a"/>
    <w:rsid w:val="00101C69"/>
    <w:pPr>
      <w:tabs>
        <w:tab w:val="left" w:pos="3920"/>
      </w:tabs>
      <w:suppressAutoHyphens/>
    </w:pPr>
    <w:rPr>
      <w:b/>
      <w:sz w:val="20"/>
      <w:szCs w:val="20"/>
      <w:lang w:eastAsia="ar-SA"/>
    </w:rPr>
  </w:style>
  <w:style w:type="paragraph" w:customStyle="1" w:styleId="nf">
    <w:name w:val="nf"/>
    <w:basedOn w:val="a"/>
    <w:rsid w:val="00101C69"/>
    <w:pPr>
      <w:jc w:val="both"/>
    </w:pPr>
    <w:rPr>
      <w:rFonts w:ascii="Verdana" w:hAnsi="Verdana"/>
      <w:sz w:val="26"/>
      <w:szCs w:val="26"/>
    </w:rPr>
  </w:style>
  <w:style w:type="paragraph" w:customStyle="1" w:styleId="consplustitle0">
    <w:name w:val="consplustitle"/>
    <w:basedOn w:val="a"/>
    <w:rsid w:val="00101C69"/>
    <w:rPr>
      <w:rFonts w:ascii="Verdana" w:hAnsi="Verdana"/>
      <w:b/>
      <w:bCs/>
    </w:rPr>
  </w:style>
  <w:style w:type="character" w:styleId="af8">
    <w:name w:val="footnote reference"/>
    <w:rsid w:val="0035002C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D47DE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7DE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D47DE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7DE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D508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508D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69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72C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C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C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C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C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CF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CF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CF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CF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C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72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72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72C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2C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C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72C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72CF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72C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72CFE"/>
    <w:rPr>
      <w:b/>
      <w:bCs/>
      <w:spacing w:val="0"/>
    </w:rPr>
  </w:style>
  <w:style w:type="character" w:styleId="a9">
    <w:name w:val="Emphasis"/>
    <w:uiPriority w:val="20"/>
    <w:qFormat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72CFE"/>
  </w:style>
  <w:style w:type="paragraph" w:styleId="ab">
    <w:name w:val="List Paragraph"/>
    <w:basedOn w:val="a"/>
    <w:uiPriority w:val="34"/>
    <w:qFormat/>
    <w:rsid w:val="00972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CF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72C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72C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72C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72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72C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72C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72C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72C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CFE"/>
    <w:pPr>
      <w:outlineLvl w:val="9"/>
    </w:pPr>
  </w:style>
  <w:style w:type="paragraph" w:customStyle="1" w:styleId="constitle">
    <w:name w:val="constitle"/>
    <w:basedOn w:val="a"/>
    <w:rsid w:val="00101C69"/>
    <w:pPr>
      <w:spacing w:before="100" w:beforeAutospacing="1" w:after="100" w:afterAutospacing="1"/>
    </w:pPr>
  </w:style>
  <w:style w:type="paragraph" w:customStyle="1" w:styleId="ConsPlusTitle">
    <w:name w:val="ConsPlusTitle"/>
    <w:rsid w:val="00101C6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4">
    <w:name w:val="Hyperlink"/>
    <w:rsid w:val="00101C69"/>
    <w:rPr>
      <w:color w:val="000080"/>
      <w:u w:val="single"/>
    </w:rPr>
  </w:style>
  <w:style w:type="paragraph" w:styleId="af5">
    <w:name w:val="Body Text"/>
    <w:basedOn w:val="a"/>
    <w:link w:val="af6"/>
    <w:rsid w:val="00101C69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101C69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210">
    <w:name w:val="Основной текст с отступом 21"/>
    <w:basedOn w:val="a"/>
    <w:rsid w:val="00101C69"/>
    <w:pPr>
      <w:suppressAutoHyphens/>
      <w:ind w:firstLine="90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01C69"/>
    <w:pPr>
      <w:suppressAutoHyphens/>
      <w:autoSpaceDE w:val="0"/>
      <w:jc w:val="left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Normal (Web)"/>
    <w:basedOn w:val="a"/>
    <w:rsid w:val="00101C69"/>
    <w:pPr>
      <w:suppressAutoHyphens/>
      <w:spacing w:before="280" w:after="280"/>
    </w:pPr>
    <w:rPr>
      <w:lang w:eastAsia="ar-SA"/>
    </w:rPr>
  </w:style>
  <w:style w:type="paragraph" w:customStyle="1" w:styleId="11">
    <w:name w:val="Название объекта1"/>
    <w:basedOn w:val="a"/>
    <w:next w:val="a"/>
    <w:rsid w:val="00101C69"/>
    <w:pPr>
      <w:tabs>
        <w:tab w:val="left" w:pos="3920"/>
      </w:tabs>
      <w:suppressAutoHyphens/>
    </w:pPr>
    <w:rPr>
      <w:b/>
      <w:sz w:val="20"/>
      <w:szCs w:val="20"/>
      <w:lang w:eastAsia="ar-SA"/>
    </w:rPr>
  </w:style>
  <w:style w:type="paragraph" w:customStyle="1" w:styleId="nf">
    <w:name w:val="nf"/>
    <w:basedOn w:val="a"/>
    <w:rsid w:val="00101C69"/>
    <w:pPr>
      <w:jc w:val="both"/>
    </w:pPr>
    <w:rPr>
      <w:rFonts w:ascii="Verdana" w:hAnsi="Verdana"/>
      <w:sz w:val="26"/>
      <w:szCs w:val="26"/>
    </w:rPr>
  </w:style>
  <w:style w:type="paragraph" w:customStyle="1" w:styleId="consplustitle0">
    <w:name w:val="consplustitle"/>
    <w:basedOn w:val="a"/>
    <w:rsid w:val="00101C69"/>
    <w:rPr>
      <w:rFonts w:ascii="Verdana" w:hAnsi="Verdana"/>
      <w:b/>
      <w:bCs/>
    </w:rPr>
  </w:style>
  <w:style w:type="character" w:styleId="af8">
    <w:name w:val="footnote reference"/>
    <w:rsid w:val="0035002C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D47DE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47DE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D47DE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47DE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D508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508D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FAA8F8BF2CC2C0D184E678D9349EB424C62347A723DB3390488FA46C33D4741324A525331FFEEFiAD" TargetMode="External"/><Relationship Id="rId13" Type="http://schemas.openxmlformats.org/officeDocument/2006/relationships/hyperlink" Target="consultantplus://offline/ref=37AA822F59357723F3D299628D5DFDDC4AB5B25C7E3CB99E5E51C28CFE5E8CCAAD2B037FAB88F051TDu6D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DD0D184F127465A2212F1C467FDE3332436C7117BF4356F6C26BA4682B0FC4F10C1E134D45CD2AYBn2D" TargetMode="External"/><Relationship Id="rId17" Type="http://schemas.openxmlformats.org/officeDocument/2006/relationships/hyperlink" Target="consultantplus://offline/ref=EB80C09254F8B2662E74D6CDD7029D66F1C291FC848C9A727C49CD651DG6e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C877C87D9367D7901D987307F85C8EEF7EFB17F2253295BF8E1BD836B818CAA19B6F9BA7D3081Er417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920BEFA87D2FE3D39AC0A0556268726D087540073001CEFE6A60F65E5EDB057B5FEC3EA4FDE6120k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C877C87D9367D7901D987307F85C8EEF7EFB17F2253295BF8E1BD836B818CAA19B6F9BA7D3081Fr417D" TargetMode="External"/><Relationship Id="rId10" Type="http://schemas.openxmlformats.org/officeDocument/2006/relationships/hyperlink" Target="consultantplus://offline/ref=6861FAA8F8BF2CC2C0D184E678D9349EB424C62347A723DB3390488FA46C33D4741324A525331EF9EFi9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FAA8F8BF2CC2C0D184E678D9349EB424C62347A723DB3390488FA46C33D4741324A525331FFDEFiCD" TargetMode="External"/><Relationship Id="rId14" Type="http://schemas.openxmlformats.org/officeDocument/2006/relationships/hyperlink" Target="consultantplus://offline/ref=AA40AE758B24A11324EBE414E9548EA7462749D6853732FEFD1105499BD4B0572DD599AABDB33F45g8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Надежда</cp:lastModifiedBy>
  <cp:revision>4</cp:revision>
  <cp:lastPrinted>2014-05-30T09:46:00Z</cp:lastPrinted>
  <dcterms:created xsi:type="dcterms:W3CDTF">2014-05-30T09:30:00Z</dcterms:created>
  <dcterms:modified xsi:type="dcterms:W3CDTF">2014-05-30T09:52:00Z</dcterms:modified>
</cp:coreProperties>
</file>